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22AF1" w14:textId="6A4AC7CC" w:rsidR="006C1764" w:rsidRDefault="007D78B1" w:rsidP="00E6243F">
      <w:pPr>
        <w:spacing w:line="2000" w:lineRule="exact"/>
        <w:jc w:val="center"/>
        <w:rPr>
          <w:b/>
          <w:bCs/>
          <w:color w:val="000000"/>
          <w:sz w:val="44"/>
          <w:szCs w:val="44"/>
        </w:rPr>
      </w:pPr>
      <w:r>
        <w:rPr>
          <w:noProof/>
        </w:rPr>
        <w:drawing>
          <wp:inline distT="0" distB="0" distL="0" distR="0" wp14:anchorId="51124C66" wp14:editId="4143BD1F">
            <wp:extent cx="6663055" cy="1043940"/>
            <wp:effectExtent l="0" t="0" r="4445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05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2"/>
      </w:tblGrid>
      <w:tr w:rsidR="003D7310" w14:paraId="231823DB" w14:textId="77777777" w:rsidTr="00575388">
        <w:trPr>
          <w:trHeight w:val="710"/>
          <w:jc w:val="center"/>
        </w:trPr>
        <w:tc>
          <w:tcPr>
            <w:tcW w:w="11112" w:type="dxa"/>
            <w:shd w:val="clear" w:color="auto" w:fill="FFC000"/>
          </w:tcPr>
          <w:p w14:paraId="3D1D2B6F" w14:textId="70359508" w:rsidR="003D7310" w:rsidRPr="00122829" w:rsidRDefault="00883AA4" w:rsidP="00883AA4">
            <w:pPr>
              <w:spacing w:line="800" w:lineRule="exact"/>
              <w:jc w:val="center"/>
              <w:rPr>
                <w:bCs/>
                <w:color w:val="000000"/>
                <w:sz w:val="44"/>
                <w:szCs w:val="44"/>
              </w:rPr>
            </w:pPr>
            <w:bookmarkStart w:id="0" w:name="_Hlk45193164"/>
            <w:bookmarkStart w:id="1" w:name="_Hlk25941930"/>
            <w:bookmarkEnd w:id="0"/>
            <w:r>
              <w:rPr>
                <w:rFonts w:hint="eastAsia"/>
                <w:bCs/>
                <w:color w:val="0000FF"/>
                <w:sz w:val="52"/>
                <w:szCs w:val="52"/>
              </w:rPr>
              <w:t>上</w:t>
            </w:r>
            <w:r w:rsidR="00122829" w:rsidRPr="00122829">
              <w:rPr>
                <w:rFonts w:hint="eastAsia"/>
                <w:bCs/>
                <w:color w:val="0000FF"/>
                <w:sz w:val="52"/>
                <w:szCs w:val="52"/>
              </w:rPr>
              <w:t xml:space="preserve"> </w:t>
            </w:r>
            <w:r>
              <w:rPr>
                <w:rFonts w:hint="eastAsia"/>
                <w:bCs/>
                <w:color w:val="0000FF"/>
                <w:sz w:val="52"/>
                <w:szCs w:val="52"/>
              </w:rPr>
              <w:t>水</w:t>
            </w:r>
            <w:r w:rsidR="00122829" w:rsidRPr="00122829">
              <w:rPr>
                <w:rFonts w:hint="eastAsia"/>
                <w:bCs/>
                <w:color w:val="0000FF"/>
                <w:sz w:val="52"/>
                <w:szCs w:val="52"/>
              </w:rPr>
              <w:t xml:space="preserve"> </w:t>
            </w:r>
            <w:r w:rsidR="00122829" w:rsidRPr="00122829">
              <w:rPr>
                <w:rFonts w:hint="eastAsia"/>
                <w:bCs/>
                <w:color w:val="0000FF"/>
                <w:sz w:val="52"/>
                <w:szCs w:val="52"/>
              </w:rPr>
              <w:t>區</w:t>
            </w:r>
            <w:r w:rsidR="00122829" w:rsidRPr="00122829">
              <w:rPr>
                <w:rFonts w:hint="eastAsia"/>
                <w:bCs/>
                <w:color w:val="0000FF"/>
                <w:sz w:val="52"/>
                <w:szCs w:val="52"/>
              </w:rPr>
              <w:t xml:space="preserve"> </w:t>
            </w:r>
            <w:r w:rsidR="00122829" w:rsidRPr="00122829">
              <w:rPr>
                <w:bCs/>
                <w:color w:val="0000FF"/>
                <w:sz w:val="52"/>
                <w:szCs w:val="52"/>
              </w:rPr>
              <w:t>202</w:t>
            </w:r>
            <w:r w:rsidR="00122829">
              <w:rPr>
                <w:bCs/>
                <w:color w:val="0000FF"/>
                <w:sz w:val="52"/>
                <w:szCs w:val="52"/>
              </w:rPr>
              <w:t>1</w:t>
            </w:r>
          </w:p>
        </w:tc>
      </w:tr>
      <w:tr w:rsidR="00883AA4" w14:paraId="6514D8A9" w14:textId="77777777" w:rsidTr="00E757D7">
        <w:trPr>
          <w:jc w:val="center"/>
        </w:trPr>
        <w:tc>
          <w:tcPr>
            <w:tcW w:w="11112" w:type="dxa"/>
            <w:vAlign w:val="center"/>
          </w:tcPr>
          <w:p w14:paraId="3510EB04" w14:textId="54190062" w:rsidR="00883AA4" w:rsidRPr="00883AA4" w:rsidRDefault="00883AA4" w:rsidP="00957AB5">
            <w:pPr>
              <w:rPr>
                <w:rFonts w:hint="eastAsia"/>
                <w:b/>
                <w:color w:val="000000"/>
              </w:rPr>
            </w:pPr>
            <w:bookmarkStart w:id="2" w:name="_Hlk88381240"/>
            <w:r w:rsidRPr="00957AB5">
              <w:rPr>
                <w:rFonts w:hint="eastAsia"/>
                <w:b/>
                <w:color w:val="0000FF"/>
                <w:sz w:val="28"/>
                <w:szCs w:val="28"/>
              </w:rPr>
              <w:t>上水美味棧專門店</w:t>
            </w:r>
            <w:r w:rsidRPr="00957AB5">
              <w:rPr>
                <w:rFonts w:hint="eastAsia"/>
                <w:b/>
                <w:color w:val="0000FF"/>
                <w:sz w:val="28"/>
                <w:szCs w:val="28"/>
              </w:rPr>
              <w:t xml:space="preserve"> </w:t>
            </w:r>
            <w:r w:rsidRPr="00957AB5">
              <w:rPr>
                <w:rFonts w:hint="eastAsia"/>
                <w:b/>
                <w:color w:val="0000FF"/>
                <w:sz w:val="28"/>
                <w:szCs w:val="28"/>
              </w:rPr>
              <w:t>→</w:t>
            </w:r>
            <w:r w:rsidRPr="00957AB5">
              <w:rPr>
                <w:rFonts w:hint="eastAsia"/>
                <w:b/>
                <w:color w:val="0000FF"/>
                <w:sz w:val="28"/>
                <w:szCs w:val="28"/>
              </w:rPr>
              <w:t xml:space="preserve"> </w:t>
            </w:r>
            <w:r w:rsidRPr="00957AB5">
              <w:rPr>
                <w:rFonts w:hint="eastAsia"/>
                <w:b/>
                <w:color w:val="000000"/>
                <w:sz w:val="28"/>
                <w:szCs w:val="28"/>
              </w:rPr>
              <w:t>購買東菇醬油小食東南亞特產</w:t>
            </w:r>
            <w:bookmarkEnd w:id="2"/>
            <w:r w:rsidRPr="00957AB5">
              <w:rPr>
                <w:rFonts w:hint="eastAsia"/>
                <w:b/>
                <w:color w:val="000000"/>
                <w:sz w:val="28"/>
                <w:szCs w:val="28"/>
              </w:rPr>
              <w:t>。</w:t>
            </w:r>
          </w:p>
        </w:tc>
      </w:tr>
      <w:tr w:rsidR="00883AA4" w14:paraId="0A5A8443" w14:textId="77777777" w:rsidTr="00E757D7">
        <w:trPr>
          <w:jc w:val="center"/>
        </w:trPr>
        <w:tc>
          <w:tcPr>
            <w:tcW w:w="11112" w:type="dxa"/>
            <w:vAlign w:val="center"/>
          </w:tcPr>
          <w:p w14:paraId="06551D87" w14:textId="3C44B761" w:rsidR="00883AA4" w:rsidRPr="00C801E6" w:rsidRDefault="00883AA4" w:rsidP="00957AB5">
            <w:pPr>
              <w:rPr>
                <w:rFonts w:hint="eastAsia"/>
                <w:b/>
                <w:color w:val="0000FF"/>
              </w:rPr>
            </w:pPr>
            <w:r w:rsidRPr="00957AB5">
              <w:rPr>
                <w:rFonts w:hint="eastAsia"/>
                <w:b/>
                <w:color w:val="0000FF"/>
                <w:sz w:val="28"/>
                <w:szCs w:val="28"/>
              </w:rPr>
              <w:t>豆美味豆品廠</w:t>
            </w:r>
            <w:r w:rsidRPr="00957AB5">
              <w:rPr>
                <w:rFonts w:hint="eastAsia"/>
                <w:b/>
                <w:color w:val="0000FF"/>
                <w:sz w:val="28"/>
                <w:szCs w:val="28"/>
              </w:rPr>
              <w:t xml:space="preserve"> </w:t>
            </w:r>
            <w:r w:rsidRPr="00957AB5">
              <w:rPr>
                <w:rFonts w:hint="eastAsia"/>
                <w:b/>
                <w:color w:val="0000FF"/>
                <w:sz w:val="28"/>
                <w:szCs w:val="28"/>
              </w:rPr>
              <w:t>→</w:t>
            </w:r>
            <w:r w:rsidRPr="00957AB5">
              <w:rPr>
                <w:rFonts w:hint="eastAsia"/>
                <w:b/>
                <w:color w:val="0000FF"/>
                <w:sz w:val="28"/>
                <w:szCs w:val="28"/>
              </w:rPr>
              <w:t xml:space="preserve"> </w:t>
            </w:r>
            <w:r w:rsidRPr="00957AB5">
              <w:rPr>
                <w:rFonts w:hint="eastAsia"/>
                <w:b/>
                <w:color w:val="000000"/>
                <w:sz w:val="28"/>
                <w:szCs w:val="28"/>
              </w:rPr>
              <w:t>任食滑滑豆腐花及任飲香滑豆漿</w:t>
            </w:r>
            <w:r w:rsidRPr="00957AB5">
              <w:rPr>
                <w:rFonts w:hint="eastAsia"/>
                <w:b/>
                <w:color w:val="000000"/>
                <w:sz w:val="28"/>
                <w:szCs w:val="28"/>
              </w:rPr>
              <w:t xml:space="preserve"> (</w:t>
            </w:r>
            <w:r w:rsidRPr="00957AB5">
              <w:rPr>
                <w:rFonts w:hint="eastAsia"/>
                <w:b/>
                <w:color w:val="000000"/>
                <w:sz w:val="28"/>
                <w:szCs w:val="28"/>
              </w:rPr>
              <w:t>不包入場費</w:t>
            </w:r>
            <w:r w:rsidRPr="00957AB5">
              <w:rPr>
                <w:rFonts w:hint="eastAsia"/>
                <w:b/>
                <w:color w:val="000000"/>
                <w:sz w:val="28"/>
                <w:szCs w:val="28"/>
              </w:rPr>
              <w:t xml:space="preserve"> $12)</w:t>
            </w:r>
          </w:p>
        </w:tc>
      </w:tr>
      <w:tr w:rsidR="00883AA4" w14:paraId="313D6D09" w14:textId="77777777" w:rsidTr="00E757D7">
        <w:trPr>
          <w:jc w:val="center"/>
        </w:trPr>
        <w:tc>
          <w:tcPr>
            <w:tcW w:w="11112" w:type="dxa"/>
            <w:vAlign w:val="center"/>
          </w:tcPr>
          <w:p w14:paraId="6D9AB396" w14:textId="77777777" w:rsidR="00883AA4" w:rsidRDefault="00883AA4" w:rsidP="00883AA4">
            <w:pPr>
              <w:rPr>
                <w:b/>
                <w:color w:val="000000"/>
                <w:sz w:val="22"/>
              </w:rPr>
            </w:pPr>
            <w:r w:rsidRPr="00E45DD7">
              <w:rPr>
                <w:rFonts w:hint="eastAsia"/>
                <w:b/>
                <w:color w:val="0000FF"/>
              </w:rPr>
              <w:t>居石侯公祠</w:t>
            </w:r>
            <w:r w:rsidRPr="00E45DD7">
              <w:rPr>
                <w:rFonts w:hint="eastAsia"/>
                <w:b/>
                <w:color w:val="0000FF"/>
              </w:rPr>
              <w:t xml:space="preserve"> </w:t>
            </w:r>
            <w:r w:rsidRPr="00E45DD7">
              <w:rPr>
                <w:rFonts w:hint="eastAsia"/>
                <w:b/>
                <w:color w:val="0000FF"/>
              </w:rPr>
              <w:t>→</w:t>
            </w:r>
            <w:r>
              <w:rPr>
                <w:rFonts w:hint="eastAsia"/>
                <w:b/>
                <w:color w:val="000000"/>
                <w:sz w:val="22"/>
              </w:rPr>
              <w:t xml:space="preserve"> </w:t>
            </w:r>
            <w:r w:rsidRPr="00883AA4">
              <w:rPr>
                <w:rFonts w:hint="eastAsia"/>
                <w:b/>
                <w:color w:val="000000"/>
                <w:szCs w:val="24"/>
              </w:rPr>
              <w:t>建於清朝乾隆廿七年（</w:t>
            </w:r>
            <w:r w:rsidRPr="00883AA4">
              <w:rPr>
                <w:rFonts w:hint="eastAsia"/>
                <w:b/>
                <w:color w:val="000000"/>
                <w:szCs w:val="24"/>
              </w:rPr>
              <w:t>1762</w:t>
            </w:r>
            <w:r w:rsidRPr="00883AA4">
              <w:rPr>
                <w:rFonts w:hint="eastAsia"/>
                <w:b/>
                <w:color w:val="000000"/>
                <w:szCs w:val="24"/>
              </w:rPr>
              <w:t>年），公祠屬於三進兩院式的建築。曾用作課室。公祠用作村民祭祖及舉行傳統儀式場所，其屋脊及山牆均有精緻的裝飾，祠堂內的橫樑及斗拱也有精緻的吉祥圖案雕刻。於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12"/>
                <w:attr w:name="Year" w:val="2003"/>
              </w:smartTagPr>
              <w:r w:rsidRPr="00883AA4">
                <w:rPr>
                  <w:rFonts w:hint="eastAsia"/>
                  <w:b/>
                  <w:color w:val="000000"/>
                  <w:szCs w:val="24"/>
                </w:rPr>
                <w:t>2003</w:t>
              </w:r>
              <w:r w:rsidRPr="00883AA4">
                <w:rPr>
                  <w:rFonts w:hint="eastAsia"/>
                  <w:b/>
                  <w:color w:val="000000"/>
                  <w:szCs w:val="24"/>
                </w:rPr>
                <w:t>年</w:t>
              </w:r>
              <w:r w:rsidRPr="00883AA4">
                <w:rPr>
                  <w:rFonts w:hint="eastAsia"/>
                  <w:b/>
                  <w:color w:val="000000"/>
                  <w:szCs w:val="24"/>
                </w:rPr>
                <w:t>12</w:t>
              </w:r>
              <w:r w:rsidRPr="00883AA4">
                <w:rPr>
                  <w:rFonts w:hint="eastAsia"/>
                  <w:b/>
                  <w:color w:val="000000"/>
                  <w:szCs w:val="24"/>
                </w:rPr>
                <w:t>月</w:t>
              </w:r>
              <w:r w:rsidRPr="00883AA4">
                <w:rPr>
                  <w:rFonts w:hint="eastAsia"/>
                  <w:b/>
                  <w:color w:val="000000"/>
                  <w:szCs w:val="24"/>
                </w:rPr>
                <w:t>19</w:t>
              </w:r>
              <w:r w:rsidRPr="00883AA4">
                <w:rPr>
                  <w:rFonts w:hint="eastAsia"/>
                  <w:b/>
                  <w:color w:val="000000"/>
                  <w:szCs w:val="24"/>
                </w:rPr>
                <w:t>日</w:t>
              </w:r>
            </w:smartTag>
            <w:r w:rsidRPr="00883AA4">
              <w:rPr>
                <w:rFonts w:hint="eastAsia"/>
                <w:b/>
                <w:color w:val="000000"/>
                <w:szCs w:val="24"/>
              </w:rPr>
              <w:t>起已成為香港法定古蹟</w:t>
            </w:r>
            <w:r w:rsidRPr="00E45DD7">
              <w:rPr>
                <w:rFonts w:hint="eastAsia"/>
                <w:b/>
                <w:color w:val="000000"/>
                <w:sz w:val="22"/>
              </w:rPr>
              <w:t>。</w:t>
            </w:r>
          </w:p>
          <w:p w14:paraId="04079074" w14:textId="17212525" w:rsidR="00883AA4" w:rsidRPr="00A775D9" w:rsidRDefault="00883AA4" w:rsidP="00883AA4">
            <w:pPr>
              <w:rPr>
                <w:rFonts w:ascii="新細明體" w:hAnsi="新細明體" w:hint="eastAsia"/>
                <w:b/>
                <w:color w:val="000000"/>
                <w:szCs w:val="24"/>
              </w:rPr>
            </w:pPr>
          </w:p>
        </w:tc>
      </w:tr>
      <w:tr w:rsidR="00883AA4" w14:paraId="2E25EBBB" w14:textId="77777777" w:rsidTr="0085065C">
        <w:trPr>
          <w:jc w:val="center"/>
        </w:trPr>
        <w:tc>
          <w:tcPr>
            <w:tcW w:w="11112" w:type="dxa"/>
            <w:vAlign w:val="center"/>
          </w:tcPr>
          <w:p w14:paraId="5FED5014" w14:textId="464159A6" w:rsidR="00883AA4" w:rsidRPr="00957AB5" w:rsidRDefault="00883AA4" w:rsidP="00957AB5">
            <w:pPr>
              <w:rPr>
                <w:rFonts w:ascii="新細明體" w:hAnsi="新細明體"/>
                <w:b/>
                <w:color w:val="FF0000"/>
                <w:sz w:val="28"/>
                <w:szCs w:val="28"/>
              </w:rPr>
            </w:pPr>
            <w:r w:rsidRPr="00957AB5">
              <w:rPr>
                <w:rFonts w:hint="eastAsia"/>
                <w:b/>
                <w:color w:val="0000FF"/>
                <w:sz w:val="28"/>
                <w:szCs w:val="28"/>
              </w:rPr>
              <w:t>廖萬石堂</w:t>
            </w:r>
            <w:r w:rsidRPr="00957AB5">
              <w:rPr>
                <w:rFonts w:hint="eastAsia"/>
                <w:b/>
                <w:color w:val="0000FF"/>
                <w:sz w:val="28"/>
                <w:szCs w:val="28"/>
              </w:rPr>
              <w:t xml:space="preserve"> </w:t>
            </w:r>
            <w:r w:rsidRPr="00957AB5">
              <w:rPr>
                <w:rFonts w:hint="eastAsia"/>
                <w:b/>
                <w:color w:val="0000FF"/>
                <w:sz w:val="28"/>
                <w:szCs w:val="28"/>
              </w:rPr>
              <w:t>→</w:t>
            </w:r>
            <w:r w:rsidRPr="00957AB5">
              <w:rPr>
                <w:rFonts w:hint="eastAsia"/>
                <w:b/>
                <w:color w:val="0000FF"/>
                <w:sz w:val="28"/>
                <w:szCs w:val="28"/>
              </w:rPr>
              <w:t xml:space="preserve"> </w:t>
            </w:r>
            <w:r w:rsidRPr="00957AB5">
              <w:rPr>
                <w:rFonts w:hint="eastAsia"/>
                <w:b/>
                <w:color w:val="000000"/>
                <w:sz w:val="28"/>
                <w:szCs w:val="28"/>
              </w:rPr>
              <w:t>全港廖族最大的祠堂，是三進式建築物</w:t>
            </w:r>
            <w:r w:rsidRPr="00957AB5">
              <w:rPr>
                <w:rFonts w:hint="eastAsia"/>
                <w:b/>
                <w:color w:val="000000"/>
                <w:sz w:val="28"/>
                <w:szCs w:val="28"/>
              </w:rPr>
              <w:t xml:space="preserve"> (</w:t>
            </w:r>
            <w:r w:rsidRPr="00957AB5">
              <w:rPr>
                <w:rFonts w:hint="eastAsia"/>
                <w:b/>
                <w:color w:val="000000"/>
                <w:sz w:val="28"/>
                <w:szCs w:val="28"/>
              </w:rPr>
              <w:t>星期</w:t>
            </w:r>
            <w:r w:rsidRPr="00957AB5">
              <w:rPr>
                <w:rFonts w:hint="eastAsia"/>
                <w:b/>
                <w:color w:val="000000"/>
                <w:sz w:val="28"/>
                <w:szCs w:val="28"/>
              </w:rPr>
              <w:t xml:space="preserve">1,2,5 </w:t>
            </w:r>
            <w:r w:rsidRPr="00957AB5">
              <w:rPr>
                <w:rFonts w:hint="eastAsia"/>
                <w:b/>
                <w:color w:val="000000"/>
                <w:sz w:val="28"/>
                <w:szCs w:val="28"/>
              </w:rPr>
              <w:t>休息</w:t>
            </w:r>
            <w:r w:rsidRPr="00957AB5">
              <w:rPr>
                <w:rFonts w:hint="eastAsia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883AA4" w14:paraId="6DCA0149" w14:textId="77777777" w:rsidTr="00957AB5">
        <w:trPr>
          <w:jc w:val="center"/>
        </w:trPr>
        <w:tc>
          <w:tcPr>
            <w:tcW w:w="11112" w:type="dxa"/>
            <w:shd w:val="clear" w:color="auto" w:fill="D9E2F3" w:themeFill="accent1" w:themeFillTint="33"/>
            <w:vAlign w:val="center"/>
          </w:tcPr>
          <w:p w14:paraId="1EF9BCBA" w14:textId="73489F36" w:rsidR="00883AA4" w:rsidRPr="00883AA4" w:rsidRDefault="00883AA4" w:rsidP="00883AA4">
            <w:pPr>
              <w:jc w:val="center"/>
              <w:rPr>
                <w:rFonts w:ascii="新細明體" w:hAnsi="新細明體"/>
                <w:bCs/>
                <w:color w:val="FF0000"/>
              </w:rPr>
            </w:pPr>
            <w:r w:rsidRPr="00883AA4">
              <w:rPr>
                <w:rFonts w:hint="eastAsia"/>
                <w:bCs/>
                <w:color w:val="FF00FF"/>
                <w:sz w:val="52"/>
                <w:szCs w:val="52"/>
              </w:rPr>
              <w:t>粉</w:t>
            </w:r>
            <w:r w:rsidRPr="00883AA4">
              <w:rPr>
                <w:rFonts w:hint="eastAsia"/>
                <w:bCs/>
                <w:color w:val="FF00FF"/>
                <w:sz w:val="52"/>
                <w:szCs w:val="52"/>
              </w:rPr>
              <w:t xml:space="preserve"> </w:t>
            </w:r>
            <w:r w:rsidRPr="00883AA4">
              <w:rPr>
                <w:rFonts w:hint="eastAsia"/>
                <w:bCs/>
                <w:color w:val="FF00FF"/>
                <w:sz w:val="52"/>
                <w:szCs w:val="52"/>
              </w:rPr>
              <w:t>嶺</w:t>
            </w:r>
            <w:r w:rsidRPr="00883AA4">
              <w:rPr>
                <w:rFonts w:hint="eastAsia"/>
                <w:bCs/>
                <w:color w:val="FF00FF"/>
                <w:sz w:val="52"/>
                <w:szCs w:val="52"/>
              </w:rPr>
              <w:t xml:space="preserve"> </w:t>
            </w:r>
            <w:r w:rsidRPr="00883AA4">
              <w:rPr>
                <w:rFonts w:hint="eastAsia"/>
                <w:bCs/>
                <w:color w:val="FF00FF"/>
                <w:sz w:val="52"/>
                <w:szCs w:val="52"/>
              </w:rPr>
              <w:t>區</w:t>
            </w:r>
            <w:r w:rsidRPr="00883AA4">
              <w:rPr>
                <w:rFonts w:hint="eastAsia"/>
                <w:bCs/>
                <w:color w:val="FF00FF"/>
                <w:sz w:val="52"/>
                <w:szCs w:val="52"/>
              </w:rPr>
              <w:t xml:space="preserve"> </w:t>
            </w:r>
            <w:r w:rsidRPr="00883AA4">
              <w:rPr>
                <w:bCs/>
                <w:color w:val="FF00FF"/>
                <w:sz w:val="52"/>
                <w:szCs w:val="52"/>
              </w:rPr>
              <w:t>2021</w:t>
            </w:r>
          </w:p>
        </w:tc>
      </w:tr>
      <w:tr w:rsidR="00883AA4" w14:paraId="6A4A2038" w14:textId="77777777" w:rsidTr="00D57591">
        <w:trPr>
          <w:jc w:val="center"/>
        </w:trPr>
        <w:tc>
          <w:tcPr>
            <w:tcW w:w="11112" w:type="dxa"/>
          </w:tcPr>
          <w:p w14:paraId="3380ABC3" w14:textId="2ACA17A7" w:rsidR="00957AB5" w:rsidRPr="00131C17" w:rsidRDefault="00957AB5" w:rsidP="00957AB5">
            <w:pPr>
              <w:rPr>
                <w:rFonts w:hint="eastAsia"/>
              </w:rPr>
            </w:pPr>
            <w:r w:rsidRPr="00957AB5">
              <w:rPr>
                <w:rFonts w:hint="eastAsia"/>
                <w:b/>
                <w:color w:val="0000FF"/>
                <w:sz w:val="28"/>
                <w:szCs w:val="28"/>
              </w:rPr>
              <w:t>蜂之屋</w:t>
            </w:r>
            <w:r w:rsidRPr="00957AB5">
              <w:rPr>
                <w:rFonts w:hint="eastAsia"/>
                <w:b/>
                <w:color w:val="0000FF"/>
                <w:sz w:val="28"/>
                <w:szCs w:val="28"/>
              </w:rPr>
              <w:t xml:space="preserve"> </w:t>
            </w:r>
            <w:r w:rsidRPr="00957AB5">
              <w:rPr>
                <w:rFonts w:hint="eastAsia"/>
                <w:b/>
                <w:color w:val="0000FF"/>
                <w:sz w:val="28"/>
                <w:szCs w:val="28"/>
              </w:rPr>
              <w:t>→</w:t>
            </w:r>
            <w:r w:rsidRPr="00957AB5">
              <w:rPr>
                <w:rFonts w:hint="eastAsia"/>
                <w:b/>
                <w:color w:val="0000FF"/>
                <w:sz w:val="28"/>
                <w:szCs w:val="28"/>
              </w:rPr>
              <w:t xml:space="preserve"> </w:t>
            </w:r>
            <w:r w:rsidRPr="00957AB5">
              <w:rPr>
                <w:rFonts w:hint="eastAsia"/>
                <w:b/>
                <w:color w:val="000000"/>
                <w:sz w:val="28"/>
                <w:szCs w:val="28"/>
              </w:rPr>
              <w:t>專人講解蜂后、公蜂、工蜂</w:t>
            </w:r>
            <w:r w:rsidRPr="00957AB5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 w:rsidRPr="00957AB5">
              <w:rPr>
                <w:rFonts w:hint="eastAsia"/>
                <w:b/>
                <w:color w:val="000000"/>
                <w:sz w:val="28"/>
                <w:szCs w:val="28"/>
              </w:rPr>
              <w:t>及</w:t>
            </w:r>
            <w:r w:rsidRPr="00957AB5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 w:rsidRPr="00957AB5">
              <w:rPr>
                <w:rFonts w:hint="eastAsia"/>
                <w:b/>
                <w:color w:val="000000"/>
                <w:sz w:val="28"/>
                <w:szCs w:val="28"/>
              </w:rPr>
              <w:t>觀看成千上萬之蜂仔</w:t>
            </w:r>
          </w:p>
        </w:tc>
      </w:tr>
      <w:tr w:rsidR="00883AA4" w14:paraId="153FDAC8" w14:textId="77777777" w:rsidTr="00D57591">
        <w:trPr>
          <w:jc w:val="center"/>
        </w:trPr>
        <w:tc>
          <w:tcPr>
            <w:tcW w:w="11112" w:type="dxa"/>
          </w:tcPr>
          <w:p w14:paraId="77613129" w14:textId="77777777" w:rsidR="00957AB5" w:rsidRDefault="00957AB5" w:rsidP="00957AB5">
            <w:pPr>
              <w:rPr>
                <w:b/>
                <w:color w:val="000000"/>
                <w:szCs w:val="24"/>
              </w:rPr>
            </w:pPr>
            <w:r w:rsidRPr="00957AB5">
              <w:rPr>
                <w:rFonts w:hint="eastAsia"/>
                <w:b/>
                <w:color w:val="0000FF"/>
                <w:szCs w:val="24"/>
              </w:rPr>
              <w:t>香港笫二條百年歷史之『龍骨頭文物徑』→</w:t>
            </w:r>
            <w:r w:rsidRPr="00957AB5">
              <w:rPr>
                <w:rFonts w:hint="eastAsia"/>
                <w:b/>
                <w:color w:val="0000FF"/>
                <w:szCs w:val="24"/>
              </w:rPr>
              <w:t xml:space="preserve"> </w:t>
            </w:r>
            <w:r w:rsidRPr="00957AB5">
              <w:rPr>
                <w:rFonts w:hint="eastAsia"/>
                <w:b/>
                <w:color w:val="000000"/>
                <w:szCs w:val="24"/>
              </w:rPr>
              <w:t>五圍六村</w:t>
            </w:r>
            <w:r w:rsidRPr="00957AB5">
              <w:rPr>
                <w:rFonts w:hint="eastAsia"/>
                <w:b/>
                <w:color w:val="000000"/>
                <w:szCs w:val="24"/>
              </w:rPr>
              <w:t xml:space="preserve"> - </w:t>
            </w:r>
            <w:r w:rsidRPr="00957AB5">
              <w:rPr>
                <w:rFonts w:hint="eastAsia"/>
                <w:b/>
                <w:color w:val="000000"/>
                <w:szCs w:val="24"/>
              </w:rPr>
              <w:t>老圍、麻笏圍、東閣圍、永寧圍、覲龍圍</w:t>
            </w:r>
            <w:r w:rsidRPr="00957AB5">
              <w:rPr>
                <w:rFonts w:hint="eastAsia"/>
                <w:b/>
                <w:color w:val="000000"/>
                <w:szCs w:val="24"/>
              </w:rPr>
              <w:t xml:space="preserve"> (</w:t>
            </w:r>
            <w:r w:rsidRPr="00957AB5">
              <w:rPr>
                <w:rFonts w:hint="eastAsia"/>
                <w:b/>
                <w:color w:val="000000"/>
                <w:szCs w:val="24"/>
              </w:rPr>
              <w:t>祟</w:t>
            </w:r>
            <w:r>
              <w:rPr>
                <w:rFonts w:hint="eastAsia"/>
                <w:b/>
                <w:color w:val="000000"/>
                <w:szCs w:val="24"/>
              </w:rPr>
              <w:t>真</w:t>
            </w:r>
            <w:r w:rsidRPr="00957AB5">
              <w:rPr>
                <w:rFonts w:hint="eastAsia"/>
                <w:b/>
                <w:color w:val="000000"/>
                <w:szCs w:val="24"/>
              </w:rPr>
              <w:t>堂、麻笏圍門樓、老圍古井圍牆</w:t>
            </w:r>
            <w:r w:rsidRPr="00957AB5">
              <w:rPr>
                <w:rFonts w:hint="eastAsia"/>
                <w:b/>
                <w:color w:val="000000"/>
                <w:szCs w:val="24"/>
              </w:rPr>
              <w:t xml:space="preserve">, </w:t>
            </w:r>
            <w:r w:rsidRPr="00957AB5">
              <w:rPr>
                <w:rFonts w:hint="eastAsia"/>
                <w:b/>
                <w:color w:val="000000"/>
                <w:szCs w:val="24"/>
              </w:rPr>
              <w:t>鄧公祠</w:t>
            </w:r>
            <w:r w:rsidRPr="00957AB5">
              <w:rPr>
                <w:rFonts w:hint="eastAsia"/>
                <w:b/>
                <w:color w:val="000000"/>
                <w:szCs w:val="24"/>
              </w:rPr>
              <w:t xml:space="preserve"> (</w:t>
            </w:r>
            <w:r w:rsidRPr="00957AB5">
              <w:rPr>
                <w:rFonts w:hint="eastAsia"/>
                <w:b/>
                <w:color w:val="000000"/>
                <w:szCs w:val="24"/>
              </w:rPr>
              <w:t>需平路來回步行約</w:t>
            </w:r>
            <w:r w:rsidRPr="00957AB5">
              <w:rPr>
                <w:rFonts w:hint="eastAsia"/>
                <w:b/>
                <w:color w:val="000000"/>
                <w:szCs w:val="24"/>
              </w:rPr>
              <w:t>4</w:t>
            </w:r>
            <w:r>
              <w:rPr>
                <w:b/>
                <w:color w:val="000000"/>
                <w:szCs w:val="24"/>
              </w:rPr>
              <w:t>5</w:t>
            </w:r>
            <w:r w:rsidRPr="00957AB5">
              <w:rPr>
                <w:rFonts w:hint="eastAsia"/>
                <w:b/>
                <w:color w:val="000000"/>
                <w:szCs w:val="24"/>
              </w:rPr>
              <w:t>分鐘</w:t>
            </w:r>
            <w:r w:rsidRPr="00957AB5">
              <w:rPr>
                <w:rFonts w:hint="eastAsia"/>
                <w:b/>
                <w:color w:val="000000"/>
                <w:szCs w:val="24"/>
              </w:rPr>
              <w:t>) (</w:t>
            </w:r>
            <w:r w:rsidRPr="00957AB5">
              <w:rPr>
                <w:rFonts w:hint="eastAsia"/>
                <w:b/>
                <w:color w:val="000000"/>
                <w:szCs w:val="24"/>
              </w:rPr>
              <w:t>二休息</w:t>
            </w:r>
            <w:r w:rsidRPr="00957AB5">
              <w:rPr>
                <w:rFonts w:hint="eastAsia"/>
                <w:b/>
                <w:color w:val="000000"/>
                <w:szCs w:val="24"/>
              </w:rPr>
              <w:t>)</w:t>
            </w:r>
          </w:p>
          <w:p w14:paraId="7A6524C0" w14:textId="0EE80DAC" w:rsidR="00957AB5" w:rsidRPr="00957AB5" w:rsidRDefault="00957AB5" w:rsidP="00957AB5">
            <w:pPr>
              <w:rPr>
                <w:rFonts w:hint="eastAsia"/>
                <w:b/>
                <w:bCs/>
                <w:szCs w:val="24"/>
              </w:rPr>
            </w:pPr>
          </w:p>
        </w:tc>
      </w:tr>
      <w:tr w:rsidR="00883AA4" w:rsidRPr="00BC0E59" w14:paraId="5BE1DA4F" w14:textId="77777777" w:rsidTr="00D57591">
        <w:trPr>
          <w:jc w:val="center"/>
        </w:trPr>
        <w:tc>
          <w:tcPr>
            <w:tcW w:w="11112" w:type="dxa"/>
          </w:tcPr>
          <w:p w14:paraId="7AB8B076" w14:textId="77777777" w:rsidR="00883AA4" w:rsidRDefault="00BC0E59" w:rsidP="00883AA4">
            <w:pPr>
              <w:rPr>
                <w:b/>
                <w:color w:val="000000"/>
                <w:szCs w:val="24"/>
              </w:rPr>
            </w:pPr>
            <w:r w:rsidRPr="00E45DD7">
              <w:rPr>
                <w:rFonts w:hint="eastAsia"/>
                <w:b/>
                <w:color w:val="0000FF"/>
              </w:rPr>
              <w:t>雲泉仙館之贊化宮、元辰殿</w:t>
            </w:r>
            <w:r w:rsidRPr="00E45DD7">
              <w:rPr>
                <w:rFonts w:hint="eastAsia"/>
                <w:b/>
                <w:color w:val="0000FF"/>
              </w:rPr>
              <w:t xml:space="preserve"> (60</w:t>
            </w:r>
            <w:r w:rsidRPr="00E45DD7">
              <w:rPr>
                <w:rFonts w:hint="eastAsia"/>
                <w:b/>
                <w:color w:val="0000FF"/>
              </w:rPr>
              <w:t>太歲殿</w:t>
            </w:r>
            <w:r w:rsidRPr="00E45DD7">
              <w:rPr>
                <w:rFonts w:hint="eastAsia"/>
                <w:b/>
                <w:color w:val="0000FF"/>
              </w:rPr>
              <w:t xml:space="preserve">) </w:t>
            </w:r>
            <w:r w:rsidRPr="00E45DD7">
              <w:rPr>
                <w:rFonts w:hint="eastAsia"/>
                <w:b/>
                <w:color w:val="0000FF"/>
              </w:rPr>
              <w:t>→</w:t>
            </w:r>
            <w:r w:rsidRPr="00E45DD7">
              <w:rPr>
                <w:rFonts w:hint="eastAsia"/>
                <w:b/>
                <w:color w:val="0000FF"/>
              </w:rPr>
              <w:t xml:space="preserve"> </w:t>
            </w:r>
            <w:r w:rsidRPr="00BC0E59">
              <w:rPr>
                <w:rFonts w:hint="eastAsia"/>
                <w:b/>
                <w:color w:val="000000"/>
                <w:szCs w:val="24"/>
              </w:rPr>
              <w:t>雲泉仙館屬於純陽道派，供奉呂祖仙師為主，歲晚酬神及菊展會等。園內有盆景園、正心亭和荷花池</w:t>
            </w:r>
            <w:r w:rsidRPr="00BC0E59">
              <w:rPr>
                <w:rFonts w:hint="eastAsia"/>
                <w:b/>
                <w:color w:val="000000"/>
                <w:szCs w:val="24"/>
              </w:rPr>
              <w:t xml:space="preserve"> (</w:t>
            </w:r>
            <w:r w:rsidRPr="00BC0E59">
              <w:rPr>
                <w:rFonts w:hint="eastAsia"/>
                <w:b/>
                <w:color w:val="000000"/>
                <w:szCs w:val="24"/>
              </w:rPr>
              <w:t>每年雲泉菊花展約</w:t>
            </w:r>
            <w:r w:rsidRPr="00BC0E59">
              <w:rPr>
                <w:rFonts w:hint="eastAsia"/>
                <w:b/>
                <w:color w:val="000000"/>
                <w:szCs w:val="24"/>
              </w:rPr>
              <w:t>12</w:t>
            </w:r>
            <w:r w:rsidRPr="00BC0E59">
              <w:rPr>
                <w:rFonts w:hint="eastAsia"/>
                <w:b/>
                <w:color w:val="000000"/>
                <w:szCs w:val="24"/>
              </w:rPr>
              <w:t>月</w:t>
            </w:r>
            <w:r w:rsidRPr="00BC0E59">
              <w:rPr>
                <w:rFonts w:hint="eastAsia"/>
                <w:b/>
                <w:color w:val="000000"/>
                <w:szCs w:val="24"/>
              </w:rPr>
              <w:t>-1</w:t>
            </w:r>
            <w:r w:rsidRPr="00BC0E59">
              <w:rPr>
                <w:rFonts w:hint="eastAsia"/>
                <w:b/>
                <w:color w:val="000000"/>
                <w:szCs w:val="24"/>
              </w:rPr>
              <w:t>月</w:t>
            </w:r>
            <w:r w:rsidRPr="00BC0E59">
              <w:rPr>
                <w:rFonts w:hint="eastAsia"/>
                <w:b/>
                <w:color w:val="000000"/>
                <w:szCs w:val="24"/>
              </w:rPr>
              <w:t>)</w:t>
            </w:r>
          </w:p>
          <w:p w14:paraId="0ECFFB21" w14:textId="6E562AE6" w:rsidR="00E25DA3" w:rsidRPr="00957AB5" w:rsidRDefault="00E25DA3" w:rsidP="00883AA4">
            <w:pPr>
              <w:rPr>
                <w:b/>
                <w:bCs/>
                <w:szCs w:val="24"/>
              </w:rPr>
            </w:pPr>
          </w:p>
        </w:tc>
      </w:tr>
      <w:tr w:rsidR="00883AA4" w14:paraId="5D95DCDC" w14:textId="77777777" w:rsidTr="00D57591">
        <w:trPr>
          <w:jc w:val="center"/>
        </w:trPr>
        <w:tc>
          <w:tcPr>
            <w:tcW w:w="11112" w:type="dxa"/>
          </w:tcPr>
          <w:p w14:paraId="64165451" w14:textId="77777777" w:rsidR="00883AA4" w:rsidRDefault="00A85E18" w:rsidP="00883AA4">
            <w:pPr>
              <w:rPr>
                <w:b/>
                <w:color w:val="000000"/>
                <w:szCs w:val="24"/>
              </w:rPr>
            </w:pPr>
            <w:r w:rsidRPr="00A16096">
              <w:rPr>
                <w:rFonts w:hint="eastAsia"/>
                <w:b/>
                <w:color w:val="0000FF"/>
                <w:szCs w:val="24"/>
              </w:rPr>
              <w:t>龍山寺之千手觀音→</w:t>
            </w:r>
            <w:r w:rsidRPr="00A16096">
              <w:rPr>
                <w:rFonts w:hint="eastAsia"/>
                <w:b/>
                <w:color w:val="0000FF"/>
                <w:szCs w:val="24"/>
              </w:rPr>
              <w:t xml:space="preserve"> </w:t>
            </w:r>
            <w:r w:rsidRPr="00A16096">
              <w:rPr>
                <w:rFonts w:hint="eastAsia"/>
                <w:b/>
                <w:color w:val="000000"/>
                <w:szCs w:val="24"/>
              </w:rPr>
              <w:t>金身千手千眼觀音及</w:t>
            </w:r>
            <w:r w:rsidRPr="00A16096">
              <w:rPr>
                <w:rFonts w:hint="eastAsia"/>
                <w:b/>
                <w:color w:val="000000"/>
                <w:szCs w:val="24"/>
              </w:rPr>
              <w:t>15</w:t>
            </w:r>
            <w:r w:rsidRPr="00A16096">
              <w:rPr>
                <w:rFonts w:hint="eastAsia"/>
                <w:b/>
                <w:color w:val="000000"/>
                <w:szCs w:val="24"/>
              </w:rPr>
              <w:t>公尺高之浮雕觀音聖像</w:t>
            </w:r>
            <w:r w:rsidRPr="00A16096">
              <w:rPr>
                <w:rFonts w:hint="eastAsia"/>
                <w:b/>
                <w:color w:val="000000"/>
                <w:szCs w:val="24"/>
              </w:rPr>
              <w:t>, 12</w:t>
            </w:r>
            <w:r w:rsidRPr="00A16096">
              <w:rPr>
                <w:rFonts w:hint="eastAsia"/>
                <w:b/>
                <w:color w:val="000000"/>
                <w:szCs w:val="24"/>
              </w:rPr>
              <w:t>生肖像及錦鯉池</w:t>
            </w:r>
          </w:p>
          <w:p w14:paraId="7440309D" w14:textId="3F2AB2B3" w:rsidR="00A16096" w:rsidRPr="00A16096" w:rsidRDefault="00A16096" w:rsidP="00883AA4">
            <w:pPr>
              <w:rPr>
                <w:rFonts w:hint="eastAsia"/>
                <w:b/>
                <w:bCs/>
                <w:szCs w:val="24"/>
              </w:rPr>
            </w:pPr>
          </w:p>
        </w:tc>
      </w:tr>
      <w:tr w:rsidR="00883AA4" w14:paraId="2A83B0D2" w14:textId="77777777" w:rsidTr="00D57591">
        <w:trPr>
          <w:jc w:val="center"/>
        </w:trPr>
        <w:tc>
          <w:tcPr>
            <w:tcW w:w="11112" w:type="dxa"/>
          </w:tcPr>
          <w:p w14:paraId="0ACED2A3" w14:textId="77777777" w:rsidR="00883AA4" w:rsidRDefault="00981A42" w:rsidP="00883AA4">
            <w:pPr>
              <w:spacing w:line="360" w:lineRule="exact"/>
              <w:rPr>
                <w:b/>
                <w:color w:val="000000"/>
                <w:szCs w:val="24"/>
              </w:rPr>
            </w:pPr>
            <w:r w:rsidRPr="00981A42">
              <w:rPr>
                <w:rFonts w:hint="eastAsia"/>
                <w:b/>
                <w:color w:val="0000FF"/>
                <w:szCs w:val="24"/>
              </w:rPr>
              <w:t>粉嶺【黃帝祠】→</w:t>
            </w:r>
            <w:r w:rsidRPr="00981A42">
              <w:rPr>
                <w:rFonts w:hint="eastAsia"/>
                <w:b/>
                <w:color w:val="000000"/>
                <w:szCs w:val="24"/>
              </w:rPr>
              <w:t xml:space="preserve"> </w:t>
            </w:r>
            <w:r w:rsidRPr="00981A42">
              <w:rPr>
                <w:rFonts w:hint="eastAsia"/>
                <w:b/>
                <w:color w:val="000000"/>
                <w:szCs w:val="24"/>
              </w:rPr>
              <w:t>祠內塑像莊嚴及栩栩如生，集儒、釋、道三教為一體。供奉黃帝的地方，原為「軒轅祖祠」，該祠曾經一度荒廢，現在該祠經過重建，樓高七層，是華南地區首間具規模的軒轅黃帝紀念建築。祠內還供奉有炎帝、神農氏及孔子。參觀『軒轅黃帝』及萬世師表『孔子』像。相傳讀書人拜過孔子後可學業進步，信不信由你。</w:t>
            </w:r>
          </w:p>
          <w:p w14:paraId="6F12423A" w14:textId="78CDD0C3" w:rsidR="00981A42" w:rsidRPr="00981A42" w:rsidRDefault="00981A42" w:rsidP="00883AA4">
            <w:pPr>
              <w:spacing w:line="360" w:lineRule="exact"/>
              <w:rPr>
                <w:rFonts w:hint="eastAsia"/>
                <w:b/>
                <w:bCs/>
                <w:szCs w:val="24"/>
              </w:rPr>
            </w:pPr>
          </w:p>
        </w:tc>
      </w:tr>
      <w:tr w:rsidR="00883AA4" w14:paraId="3FA41A1F" w14:textId="77777777" w:rsidTr="00D57591">
        <w:trPr>
          <w:jc w:val="center"/>
        </w:trPr>
        <w:tc>
          <w:tcPr>
            <w:tcW w:w="11112" w:type="dxa"/>
          </w:tcPr>
          <w:p w14:paraId="64AC4370" w14:textId="2673BA9B" w:rsidR="00883AA4" w:rsidRPr="00901309" w:rsidRDefault="00901309" w:rsidP="00883AA4">
            <w:pPr>
              <w:rPr>
                <w:b/>
                <w:color w:val="0000FF"/>
                <w:szCs w:val="24"/>
              </w:rPr>
            </w:pPr>
            <w:r w:rsidRPr="00901309">
              <w:rPr>
                <w:rFonts w:hint="eastAsia"/>
                <w:b/>
                <w:color w:val="0000FF"/>
                <w:szCs w:val="24"/>
              </w:rPr>
              <w:t>香港最大之【環境資源中心】→</w:t>
            </w:r>
            <w:r w:rsidRPr="00901309">
              <w:rPr>
                <w:rFonts w:hint="eastAsia"/>
                <w:b/>
                <w:color w:val="0000FF"/>
                <w:szCs w:val="24"/>
              </w:rPr>
              <w:t xml:space="preserve"> </w:t>
            </w:r>
            <w:r w:rsidRPr="00901309">
              <w:rPr>
                <w:rFonts w:hint="eastAsia"/>
                <w:b/>
                <w:color w:val="000000"/>
                <w:szCs w:val="24"/>
              </w:rPr>
              <w:t>8</w:t>
            </w:r>
            <w:r w:rsidRPr="00901309">
              <w:rPr>
                <w:rFonts w:hint="eastAsia"/>
                <w:b/>
                <w:color w:val="000000"/>
                <w:szCs w:val="24"/>
              </w:rPr>
              <w:t>個主題展區，包括空氣、噪音、廢、水源、環境規劃等，透過互動遊戲及模型，使大家認識環保的重要性。</w:t>
            </w:r>
            <w:r w:rsidRPr="00901309">
              <w:rPr>
                <w:rFonts w:hint="eastAsia"/>
                <w:b/>
                <w:color w:val="000000"/>
                <w:szCs w:val="24"/>
              </w:rPr>
              <w:t>(</w:t>
            </w:r>
            <w:r w:rsidRPr="00901309">
              <w:rPr>
                <w:rFonts w:hint="eastAsia"/>
                <w:b/>
                <w:color w:val="000000"/>
                <w:szCs w:val="24"/>
              </w:rPr>
              <w:t>星期一及公眾假休息</w:t>
            </w:r>
            <w:r w:rsidRPr="00901309">
              <w:rPr>
                <w:rFonts w:hint="eastAsia"/>
                <w:b/>
                <w:color w:val="000000"/>
                <w:szCs w:val="24"/>
              </w:rPr>
              <w:t>)</w:t>
            </w:r>
          </w:p>
        </w:tc>
      </w:tr>
      <w:tr w:rsidR="00883AA4" w14:paraId="6D281FA0" w14:textId="77777777" w:rsidTr="00D57591">
        <w:trPr>
          <w:jc w:val="center"/>
        </w:trPr>
        <w:tc>
          <w:tcPr>
            <w:tcW w:w="11112" w:type="dxa"/>
          </w:tcPr>
          <w:p w14:paraId="7E03A6EF" w14:textId="77777777" w:rsidR="00883AA4" w:rsidRPr="00574DA6" w:rsidRDefault="00883AA4" w:rsidP="00883AA4">
            <w:pPr>
              <w:rPr>
                <w:b/>
                <w:color w:val="0000FF"/>
              </w:rPr>
            </w:pPr>
          </w:p>
        </w:tc>
      </w:tr>
    </w:tbl>
    <w:p w14:paraId="28865318" w14:textId="775746F9" w:rsidR="00FB29B6" w:rsidRPr="00FB29B6" w:rsidRDefault="00365C16" w:rsidP="00FB29B6">
      <w:pPr>
        <w:spacing w:line="800" w:lineRule="exact"/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 xml:space="preserve">                         </w:t>
      </w:r>
      <w:bookmarkEnd w:id="1"/>
    </w:p>
    <w:p w14:paraId="442E821B" w14:textId="64F8CA48" w:rsidR="00FB29B6" w:rsidRDefault="00FB29B6" w:rsidP="00FB29B6">
      <w:pPr>
        <w:spacing w:line="400" w:lineRule="exact"/>
        <w:rPr>
          <w:rFonts w:ascii="超世紀中圓體" w:eastAsia="超世紀中圓體" w:hAnsi="超世紀中圓體"/>
          <w:b/>
          <w:color w:val="800000"/>
          <w:sz w:val="28"/>
        </w:rPr>
      </w:pPr>
    </w:p>
    <w:p w14:paraId="5DF35E7A" w14:textId="2EA09026" w:rsidR="004F233C" w:rsidRDefault="004F233C" w:rsidP="00A42985">
      <w:pPr>
        <w:tabs>
          <w:tab w:val="left" w:pos="4967"/>
        </w:tabs>
        <w:rPr>
          <w:b/>
          <w:bCs/>
          <w:color w:val="FF00FF"/>
          <w:sz w:val="36"/>
          <w:szCs w:val="36"/>
          <w:highlight w:val="yellow"/>
        </w:rPr>
      </w:pPr>
    </w:p>
    <w:p w14:paraId="752165B6" w14:textId="1FD8BBEC" w:rsidR="00135648" w:rsidRDefault="004956EA" w:rsidP="00FC2FC6">
      <w:pPr>
        <w:ind w:firstLineChars="100" w:firstLine="240"/>
        <w:rPr>
          <w:rFonts w:ascii="超世紀中圓體" w:eastAsia="超世紀中圓體" w:hAnsi="超世紀中圓體"/>
          <w:b/>
          <w:color w:val="800000"/>
          <w:sz w:val="28"/>
        </w:rPr>
      </w:pPr>
      <w:bookmarkStart w:id="3" w:name="_Hlk43647233"/>
      <w:r>
        <w:rPr>
          <w:noProof/>
        </w:rPr>
        <w:lastRenderedPageBreak/>
        <w:t xml:space="preserve"> </w:t>
      </w:r>
    </w:p>
    <w:p w14:paraId="5B2E5712" w14:textId="1A56146F" w:rsidR="003D6EE0" w:rsidRDefault="003D6EE0" w:rsidP="00011EF1">
      <w:pPr>
        <w:ind w:firstLineChars="100" w:firstLine="280"/>
        <w:rPr>
          <w:rFonts w:ascii="超世紀中圓體" w:eastAsia="超世紀中圓體" w:hAnsi="超世紀中圓體"/>
          <w:b/>
          <w:color w:val="800000"/>
          <w:sz w:val="28"/>
        </w:rPr>
      </w:pPr>
    </w:p>
    <w:p w14:paraId="799312F4" w14:textId="49448864" w:rsidR="003D6EE0" w:rsidRDefault="003D6EE0" w:rsidP="003E0DA4">
      <w:pPr>
        <w:ind w:firstLineChars="100" w:firstLine="280"/>
        <w:rPr>
          <w:rFonts w:ascii="超世紀中圓體" w:eastAsia="超世紀中圓體" w:hAnsi="超世紀中圓體"/>
          <w:b/>
          <w:color w:val="800000"/>
          <w:sz w:val="28"/>
        </w:rPr>
      </w:pPr>
    </w:p>
    <w:p w14:paraId="4C633876" w14:textId="2B137233" w:rsidR="003D6EE0" w:rsidRDefault="003D6EE0" w:rsidP="003E0DA4">
      <w:pPr>
        <w:ind w:firstLineChars="100" w:firstLine="280"/>
        <w:rPr>
          <w:rFonts w:ascii="超世紀中圓體" w:eastAsia="超世紀中圓體" w:hAnsi="超世紀中圓體"/>
          <w:b/>
          <w:color w:val="800000"/>
          <w:sz w:val="28"/>
        </w:rPr>
      </w:pPr>
    </w:p>
    <w:p w14:paraId="7DA608D5" w14:textId="54D2142E" w:rsidR="003D6EE0" w:rsidRDefault="003D6EE0" w:rsidP="00EB0A93">
      <w:pPr>
        <w:ind w:firstLineChars="100" w:firstLine="280"/>
        <w:rPr>
          <w:rFonts w:ascii="超世紀中圓體" w:eastAsia="超世紀中圓體" w:hAnsi="超世紀中圓體"/>
          <w:b/>
          <w:color w:val="800000"/>
          <w:sz w:val="28"/>
        </w:rPr>
      </w:pPr>
    </w:p>
    <w:p w14:paraId="531E5FB2" w14:textId="26DFAFC0" w:rsidR="00980ECD" w:rsidRDefault="00980ECD" w:rsidP="00FC2FC6">
      <w:pPr>
        <w:ind w:firstLineChars="100" w:firstLine="280"/>
        <w:rPr>
          <w:rFonts w:ascii="超世紀中圓體" w:eastAsia="超世紀中圓體" w:hAnsi="超世紀中圓體"/>
          <w:b/>
          <w:color w:val="800000"/>
          <w:sz w:val="28"/>
        </w:rPr>
      </w:pPr>
    </w:p>
    <w:p w14:paraId="38B3DC03" w14:textId="0EE1692D" w:rsidR="00956C24" w:rsidRDefault="00956C24" w:rsidP="00603F0A">
      <w:pPr>
        <w:ind w:firstLineChars="100" w:firstLine="280"/>
        <w:rPr>
          <w:rFonts w:ascii="超世紀中圓體" w:eastAsia="超世紀中圓體" w:hAnsi="超世紀中圓體"/>
          <w:b/>
          <w:color w:val="800000"/>
          <w:sz w:val="28"/>
        </w:rPr>
      </w:pPr>
    </w:p>
    <w:bookmarkEnd w:id="3"/>
    <w:p w14:paraId="20565D0E" w14:textId="2410CAB2" w:rsidR="009E418B" w:rsidRDefault="009E418B" w:rsidP="00B07387">
      <w:pPr>
        <w:ind w:firstLineChars="100" w:firstLine="280"/>
        <w:rPr>
          <w:rFonts w:ascii="超世紀中圓體" w:eastAsia="超世紀中圓體" w:hAnsi="超世紀中圓體"/>
          <w:b/>
          <w:color w:val="800000"/>
          <w:sz w:val="28"/>
        </w:rPr>
      </w:pPr>
    </w:p>
    <w:p w14:paraId="4D8CE389" w14:textId="7D163C66" w:rsidR="00FB2494" w:rsidRPr="00EF24CD" w:rsidRDefault="00E52C33" w:rsidP="00EF24CD">
      <w:pPr>
        <w:spacing w:line="400" w:lineRule="exact"/>
        <w:ind w:firstLineChars="100" w:firstLine="240"/>
        <w:textAlignment w:val="baseline"/>
        <w:rPr>
          <w:rFonts w:ascii="新細明體" w:hAnsi="新細明體"/>
          <w:b/>
          <w:color w:val="0000FF"/>
        </w:rPr>
      </w:pPr>
      <w:r>
        <w:t xml:space="preserve">              </w:t>
      </w:r>
    </w:p>
    <w:p w14:paraId="3F54BE7B" w14:textId="62BF0B45" w:rsidR="00ED48C4" w:rsidRDefault="00ED48C4" w:rsidP="00ED48C4"/>
    <w:p w14:paraId="311C4755" w14:textId="242D2FC0" w:rsidR="00ED48C4" w:rsidRDefault="00ED48C4" w:rsidP="00ED48C4"/>
    <w:p w14:paraId="6E7F9125" w14:textId="333CE309" w:rsidR="002D1F9C" w:rsidRDefault="002D1F9C" w:rsidP="0098654B">
      <w:pPr>
        <w:jc w:val="center"/>
        <w:rPr>
          <w:rFonts w:ascii="超世紀中圓藝" w:eastAsia="超世紀中圓藝"/>
          <w:b/>
          <w:color w:val="FF0000"/>
          <w:sz w:val="36"/>
          <w:szCs w:val="36"/>
        </w:rPr>
      </w:pPr>
    </w:p>
    <w:p w14:paraId="5E3FE7DE" w14:textId="1216E216" w:rsidR="00CE560F" w:rsidRDefault="00CE560F" w:rsidP="00B07387">
      <w:pPr>
        <w:spacing w:line="320" w:lineRule="exact"/>
        <w:ind w:firstLineChars="200" w:firstLine="480"/>
        <w:rPr>
          <w:b/>
          <w:bCs/>
          <w:color w:val="FF0000"/>
          <w:szCs w:val="24"/>
        </w:rPr>
      </w:pPr>
    </w:p>
    <w:p w14:paraId="5C8FB51D" w14:textId="5307B927" w:rsidR="00CE560F" w:rsidRDefault="00CE560F" w:rsidP="0001086D">
      <w:pPr>
        <w:spacing w:line="240" w:lineRule="exact"/>
        <w:ind w:firstLineChars="200" w:firstLine="480"/>
        <w:rPr>
          <w:b/>
          <w:bCs/>
          <w:color w:val="FF0000"/>
          <w:szCs w:val="24"/>
        </w:rPr>
      </w:pPr>
    </w:p>
    <w:p w14:paraId="033CAF3F" w14:textId="5EFF6EEF" w:rsidR="00CE560F" w:rsidRDefault="00CE560F" w:rsidP="0001086D">
      <w:pPr>
        <w:spacing w:line="240" w:lineRule="exact"/>
        <w:ind w:firstLineChars="200" w:firstLine="480"/>
        <w:rPr>
          <w:b/>
          <w:bCs/>
          <w:color w:val="FF0000"/>
          <w:szCs w:val="24"/>
        </w:rPr>
      </w:pPr>
    </w:p>
    <w:p w14:paraId="0B1AB1E6" w14:textId="4632C0F6" w:rsidR="003F10A7" w:rsidRDefault="003E0DA4" w:rsidP="003E0DA4">
      <w:pPr>
        <w:spacing w:line="440" w:lineRule="exact"/>
        <w:ind w:firstLineChars="100" w:firstLine="240"/>
        <w:jc w:val="both"/>
        <w:rPr>
          <w:b/>
          <w:bCs/>
          <w:color w:val="FF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EDAF72" wp14:editId="69F08E46">
                <wp:simplePos x="0" y="0"/>
                <wp:positionH relativeFrom="margin">
                  <wp:posOffset>52705</wp:posOffset>
                </wp:positionH>
                <wp:positionV relativeFrom="paragraph">
                  <wp:posOffset>223809</wp:posOffset>
                </wp:positionV>
                <wp:extent cx="6927850" cy="2152015"/>
                <wp:effectExtent l="19050" t="19050" r="25400" b="1968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7850" cy="215201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35E38" w14:textId="241309FD" w:rsidR="007C2CA5" w:rsidRPr="00371A02" w:rsidRDefault="007C2CA5" w:rsidP="007C2CA5">
                            <w:pPr>
                              <w:spacing w:line="360" w:lineRule="exact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71A02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出發日期：</w:t>
                            </w:r>
                            <w:r w:rsidRPr="00371A02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2021</w:t>
                            </w:r>
                            <w:r w:rsidRPr="00371A02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年</w:t>
                            </w:r>
                            <w:r w:rsidRPr="00371A02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10</w:t>
                            </w:r>
                            <w:r w:rsidRPr="00371A02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月</w:t>
                            </w:r>
                            <w:r w:rsidRPr="00371A02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10</w:t>
                            </w:r>
                            <w:r w:rsidRPr="00371A02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至</w:t>
                            </w:r>
                            <w:r w:rsidRPr="00371A02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6A1AEA" w:rsidRPr="00371A02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Pr="00371A02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年</w:t>
                            </w:r>
                            <w:r w:rsidR="00B87984" w:rsidRPr="00371A02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12</w:t>
                            </w:r>
                            <w:r w:rsidRPr="00371A02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月</w:t>
                            </w:r>
                            <w:r w:rsidRPr="00371A02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31</w:t>
                            </w:r>
                            <w:r w:rsidRPr="00371A02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日</w:t>
                            </w:r>
                            <w:r w:rsidRPr="00371A02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71A0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371A02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團號</w:t>
                            </w:r>
                            <w:r w:rsidRPr="00371A02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011EF1" w:rsidRPr="00371A02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A</w:t>
                            </w:r>
                            <w:r w:rsidR="00C9514E" w:rsidRPr="00371A02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0</w:t>
                            </w:r>
                            <w:r w:rsidR="007D77B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3BBD8369" w14:textId="0D4245FD" w:rsidR="00980ECD" w:rsidRDefault="007C2CA5" w:rsidP="00225974">
                            <w:pPr>
                              <w:spacing w:line="40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集合地點：早上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9:00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九龍塘港鐵站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出口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/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包團客指定</w:t>
                            </w:r>
                            <w:r w:rsidR="00E77B0A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655D2DA" w14:textId="14EAD9CA" w:rsidR="003E0DA4" w:rsidRDefault="00980ECD" w:rsidP="003E0DA4">
                            <w:pPr>
                              <w:spacing w:line="480" w:lineRule="exact"/>
                              <w:rPr>
                                <w:b/>
                                <w:color w:val="FF0000"/>
                                <w:szCs w:val="24"/>
                              </w:rPr>
                            </w:pPr>
                            <w:r w:rsidRPr="007F1624">
                              <w:rPr>
                                <w:rFonts w:hint="eastAsia"/>
                                <w:b/>
                              </w:rPr>
                              <w:t>每位團費：</w:t>
                            </w:r>
                            <w:r w:rsidRPr="000C7CFF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$</w:t>
                            </w:r>
                            <w:r w:rsidR="007D77B0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23</w:t>
                            </w:r>
                            <w:r w:rsidRPr="000C7CFF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8</w:t>
                            </w:r>
                            <w:r w:rsidRPr="00D806C5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起</w:t>
                            </w:r>
                            <w:r w:rsidRPr="00D806C5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Pr="007F1624">
                              <w:rPr>
                                <w:b/>
                              </w:rPr>
                              <w:t>(</w:t>
                            </w:r>
                            <w:r w:rsidRPr="007F1624">
                              <w:rPr>
                                <w:rFonts w:hint="eastAsia"/>
                                <w:b/>
                              </w:rPr>
                              <w:t>大小同價</w:t>
                            </w:r>
                            <w:r w:rsidRPr="007F1624">
                              <w:rPr>
                                <w:b/>
                              </w:rPr>
                              <w:t xml:space="preserve">) </w:t>
                            </w:r>
                            <w:r w:rsidR="007D77B0">
                              <w:rPr>
                                <w:rFonts w:hint="eastAsia"/>
                                <w:b/>
                              </w:rPr>
                              <w:t>海鮮餐</w:t>
                            </w:r>
                            <w:r w:rsidR="006A1AEA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6A1AEA">
                              <w:rPr>
                                <w:b/>
                                <w:color w:val="FF00FF"/>
                                <w:sz w:val="28"/>
                                <w:szCs w:val="28"/>
                              </w:rPr>
                              <w:t>(</w:t>
                            </w:r>
                            <w:r w:rsidR="006A1AEA">
                              <w:rPr>
                                <w:rFonts w:hint="eastAsia"/>
                                <w:b/>
                                <w:color w:val="FF00FF"/>
                                <w:sz w:val="28"/>
                                <w:szCs w:val="28"/>
                              </w:rPr>
                              <w:t>最少</w:t>
                            </w:r>
                            <w:r w:rsidR="006A1AEA">
                              <w:rPr>
                                <w:b/>
                                <w:color w:val="FF00FF"/>
                                <w:sz w:val="28"/>
                                <w:szCs w:val="28"/>
                              </w:rPr>
                              <w:t>28</w:t>
                            </w:r>
                            <w:r w:rsidR="006A1AEA">
                              <w:rPr>
                                <w:rFonts w:hint="eastAsia"/>
                                <w:b/>
                                <w:color w:val="FF00FF"/>
                                <w:sz w:val="28"/>
                                <w:szCs w:val="28"/>
                              </w:rPr>
                              <w:t>人</w:t>
                            </w:r>
                            <w:r w:rsidR="006A1AEA">
                              <w:rPr>
                                <w:b/>
                                <w:color w:val="FF00FF"/>
                                <w:sz w:val="28"/>
                                <w:szCs w:val="28"/>
                              </w:rPr>
                              <w:t>)</w:t>
                            </w:r>
                            <w:r w:rsidR="006A1AEA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CE560F" w:rsidRPr="00CE560F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>或</w:t>
                            </w:r>
                            <w:r w:rsidR="00CE560F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F10A7" w:rsidRPr="007F1624">
                              <w:rPr>
                                <w:rFonts w:hint="eastAsia"/>
                                <w:b/>
                              </w:rPr>
                              <w:t>團費：</w:t>
                            </w:r>
                            <w:r w:rsidR="003F10A7" w:rsidRPr="000C7CFF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$</w:t>
                            </w:r>
                            <w:r w:rsidR="003F10A7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2</w:t>
                            </w:r>
                            <w:r w:rsidR="007D77B0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3</w:t>
                            </w:r>
                            <w:r w:rsidR="003F10A7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8</w:t>
                            </w:r>
                            <w:r w:rsidR="00170085" w:rsidRPr="00D806C5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起</w:t>
                            </w:r>
                            <w:r w:rsidR="003E0DA4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="007D77B0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鮑魚</w:t>
                            </w:r>
                            <w:r w:rsidR="007D77B0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A</w:t>
                            </w:r>
                          </w:p>
                          <w:p w14:paraId="743426D6" w14:textId="5C2BFEC0" w:rsidR="003E0DA4" w:rsidRDefault="003E0DA4" w:rsidP="003E0DA4">
                            <w:pPr>
                              <w:spacing w:line="480" w:lineRule="exact"/>
                              <w:rPr>
                                <w:rFonts w:ascii="超世紀中圓體" w:eastAsia="超世紀中圓體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7F1624">
                              <w:rPr>
                                <w:rFonts w:hint="eastAsia"/>
                                <w:b/>
                              </w:rPr>
                              <w:t>每位團費：</w:t>
                            </w:r>
                            <w:r w:rsidRPr="000C7CFF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$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2</w:t>
                            </w:r>
                            <w:r w:rsidR="00733E34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6</w:t>
                            </w:r>
                            <w:r w:rsidRPr="000C7CFF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8</w:t>
                            </w:r>
                            <w:r w:rsidRPr="00D806C5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起</w:t>
                            </w:r>
                            <w:r w:rsidRPr="00D806C5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Pr="007F1624">
                              <w:rPr>
                                <w:b/>
                              </w:rPr>
                              <w:t>(</w:t>
                            </w:r>
                            <w:r w:rsidRPr="007F1624">
                              <w:rPr>
                                <w:rFonts w:hint="eastAsia"/>
                                <w:b/>
                              </w:rPr>
                              <w:t>大小同價</w:t>
                            </w:r>
                            <w:r w:rsidRPr="007F1624">
                              <w:rPr>
                                <w:b/>
                              </w:rPr>
                              <w:t xml:space="preserve">)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FF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color w:val="FF00FF"/>
                                <w:sz w:val="28"/>
                                <w:szCs w:val="28"/>
                              </w:rPr>
                              <w:t>最少</w:t>
                            </w:r>
                            <w:r>
                              <w:rPr>
                                <w:b/>
                                <w:color w:val="FF00FF"/>
                                <w:sz w:val="28"/>
                                <w:szCs w:val="28"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  <w:b/>
                                <w:color w:val="FF00FF"/>
                                <w:sz w:val="28"/>
                                <w:szCs w:val="28"/>
                              </w:rPr>
                              <w:t>人</w:t>
                            </w:r>
                            <w:r>
                              <w:rPr>
                                <w:b/>
                                <w:color w:val="FF00FF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7D77B0">
                              <w:rPr>
                                <w:rFonts w:hint="eastAsia"/>
                                <w:b/>
                                <w:color w:val="FF0000"/>
                              </w:rPr>
                              <w:t>自助餐</w:t>
                            </w:r>
                          </w:p>
                          <w:p w14:paraId="639C1547" w14:textId="77777777" w:rsidR="00F37591" w:rsidRDefault="00F37591" w:rsidP="00F37591">
                            <w:pPr>
                              <w:spacing w:line="320" w:lineRule="exact"/>
                              <w:rPr>
                                <w:b/>
                                <w:color w:val="800000"/>
                                <w:sz w:val="22"/>
                              </w:rPr>
                            </w:pPr>
                            <w:r w:rsidRPr="007F1624">
                              <w:rPr>
                                <w:rFonts w:hint="eastAsia"/>
                                <w:b/>
                              </w:rPr>
                              <w:t>團費已包：車費、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午</w:t>
                            </w:r>
                            <w:r w:rsidRPr="007F1624">
                              <w:rPr>
                                <w:rFonts w:hint="eastAsia"/>
                                <w:b/>
                              </w:rPr>
                              <w:t>餐、導遊費、政府指定防疫旅遊保險</w:t>
                            </w:r>
                            <w:bookmarkStart w:id="4" w:name="_Hlk56677229"/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7F1624">
                              <w:rPr>
                                <w:rFonts w:hint="eastAsia"/>
                                <w:b/>
                                <w:sz w:val="22"/>
                              </w:rPr>
                              <w:t>(6</w:t>
                            </w:r>
                            <w:r w:rsidRPr="007F1624">
                              <w:rPr>
                                <w:rFonts w:hint="eastAsia"/>
                                <w:b/>
                                <w:sz w:val="22"/>
                              </w:rPr>
                              <w:t>星期至</w:t>
                            </w:r>
                            <w:r w:rsidRPr="007F1624">
                              <w:rPr>
                                <w:rFonts w:hint="eastAsia"/>
                                <w:b/>
                                <w:sz w:val="22"/>
                              </w:rPr>
                              <w:t>85</w:t>
                            </w:r>
                            <w:r w:rsidRPr="007F1624">
                              <w:rPr>
                                <w:rFonts w:hint="eastAsia"/>
                                <w:b/>
                                <w:sz w:val="22"/>
                              </w:rPr>
                              <w:t>歲</w:t>
                            </w:r>
                            <w:r w:rsidRPr="007F1624">
                              <w:rPr>
                                <w:rFonts w:hint="eastAsia"/>
                                <w:b/>
                                <w:sz w:val="22"/>
                              </w:rPr>
                              <w:t>10</w:t>
                            </w:r>
                            <w:r w:rsidRPr="007F1624">
                              <w:rPr>
                                <w:rFonts w:hint="eastAsia"/>
                                <w:b/>
                                <w:sz w:val="22"/>
                              </w:rPr>
                              <w:t>萬元平安保險</w:t>
                            </w:r>
                            <w:r w:rsidRPr="007F1624">
                              <w:rPr>
                                <w:rFonts w:hint="eastAsia"/>
                                <w:b/>
                                <w:sz w:val="22"/>
                              </w:rPr>
                              <w:t>(</w:t>
                            </w:r>
                            <w:r w:rsidRPr="007F1624">
                              <w:rPr>
                                <w:rFonts w:hint="eastAsia"/>
                                <w:b/>
                                <w:sz w:val="22"/>
                              </w:rPr>
                              <w:t>包旅程期間感染新冠病毒住院醫療費最高</w:t>
                            </w:r>
                            <w:r w:rsidRPr="007F1624">
                              <w:rPr>
                                <w:rFonts w:hint="eastAsia"/>
                                <w:b/>
                                <w:sz w:val="22"/>
                              </w:rPr>
                              <w:t>$5000</w:t>
                            </w:r>
                            <w:r w:rsidRPr="007F1624">
                              <w:rPr>
                                <w:rFonts w:hint="eastAsia"/>
                                <w:b/>
                                <w:sz w:val="22"/>
                              </w:rPr>
                              <w:t>保障</w:t>
                            </w:r>
                            <w:r w:rsidRPr="007F1624">
                              <w:rPr>
                                <w:rFonts w:hint="eastAsia"/>
                                <w:b/>
                                <w:sz w:val="22"/>
                              </w:rPr>
                              <w:t>))</w:t>
                            </w:r>
                            <w:bookmarkEnd w:id="4"/>
                            <w:r w:rsidRPr="0010117C">
                              <w:rPr>
                                <w:rFonts w:hint="eastAsia"/>
                                <w:b/>
                                <w:color w:val="800000"/>
                                <w:sz w:val="22"/>
                              </w:rPr>
                              <w:t>所以要參加者的</w:t>
                            </w:r>
                            <w:r w:rsidRPr="00E87050">
                              <w:rPr>
                                <w:rFonts w:hint="eastAsia"/>
                                <w:b/>
                                <w:color w:val="800000"/>
                                <w:sz w:val="22"/>
                                <w:highlight w:val="yellow"/>
                              </w:rPr>
                              <w:t>中文全名</w:t>
                            </w:r>
                            <w:r w:rsidRPr="00E87050">
                              <w:rPr>
                                <w:rFonts w:hint="eastAsia"/>
                                <w:b/>
                                <w:color w:val="800000"/>
                                <w:sz w:val="22"/>
                                <w:highlight w:val="yellow"/>
                              </w:rPr>
                              <w:t>,</w:t>
                            </w:r>
                            <w:r w:rsidRPr="00E87050">
                              <w:rPr>
                                <w:b/>
                                <w:color w:val="800000"/>
                                <w:sz w:val="22"/>
                                <w:highlight w:val="yellow"/>
                              </w:rPr>
                              <w:t xml:space="preserve"> </w:t>
                            </w:r>
                            <w:r w:rsidRPr="00E87050">
                              <w:rPr>
                                <w:rFonts w:hint="eastAsia"/>
                                <w:b/>
                                <w:color w:val="800000"/>
                                <w:sz w:val="22"/>
                                <w:highlight w:val="yellow"/>
                              </w:rPr>
                              <w:t>電話及身份証</w:t>
                            </w:r>
                            <w:r>
                              <w:rPr>
                                <w:rFonts w:hint="eastAsia"/>
                                <w:b/>
                                <w:color w:val="800000"/>
                                <w:sz w:val="22"/>
                                <w:highlight w:val="yellow"/>
                              </w:rPr>
                              <w:t>後</w:t>
                            </w:r>
                            <w:r w:rsidRPr="00E87050">
                              <w:rPr>
                                <w:rFonts w:hint="eastAsia"/>
                                <w:b/>
                                <w:color w:val="800000"/>
                                <w:sz w:val="22"/>
                                <w:highlight w:val="yellow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color w:val="800000"/>
                                <w:sz w:val="22"/>
                                <w:highlight w:val="yellow"/>
                              </w:rPr>
                              <w:t>個</w:t>
                            </w:r>
                            <w:r w:rsidRPr="00E87050">
                              <w:rPr>
                                <w:rFonts w:hint="eastAsia"/>
                                <w:b/>
                                <w:color w:val="800000"/>
                                <w:sz w:val="22"/>
                                <w:highlight w:val="yellow"/>
                              </w:rPr>
                              <w:t>字包括括</w:t>
                            </w:r>
                            <w:r>
                              <w:rPr>
                                <w:rFonts w:hint="eastAsia"/>
                                <w:b/>
                                <w:color w:val="800000"/>
                                <w:sz w:val="22"/>
                                <w:highlight w:val="yellow"/>
                              </w:rPr>
                              <w:t>號內的字</w:t>
                            </w:r>
                            <w:r w:rsidRPr="00E87050">
                              <w:rPr>
                                <w:rFonts w:hint="eastAsia"/>
                                <w:b/>
                                <w:color w:val="800000"/>
                                <w:sz w:val="22"/>
                                <w:highlight w:val="yellow"/>
                              </w:rPr>
                              <w:t>)</w:t>
                            </w:r>
                          </w:p>
                          <w:p w14:paraId="0980D26F" w14:textId="5EB6AA2F" w:rsidR="00AC7AA5" w:rsidRPr="00F37591" w:rsidRDefault="00F37591" w:rsidP="00980ECD">
                            <w:pPr>
                              <w:spacing w:line="320" w:lineRule="exact"/>
                              <w:rPr>
                                <w:rFonts w:ascii="華康雅藝體W6" w:eastAsia="華康雅藝體W6" w:hAnsi="新細明體"/>
                                <w:b/>
                                <w:bCs/>
                                <w:color w:val="800000"/>
                                <w:szCs w:val="24"/>
                              </w:rPr>
                            </w:pPr>
                            <w:r w:rsidRPr="0010117C">
                              <w:rPr>
                                <w:rFonts w:hint="eastAsia"/>
                                <w:b/>
                                <w:color w:val="800000"/>
                                <w:sz w:val="22"/>
                              </w:rPr>
                              <w:t>按政府指引</w:t>
                            </w:r>
                            <w:r w:rsidRPr="0010117C">
                              <w:rPr>
                                <w:rFonts w:hint="eastAsia"/>
                                <w:b/>
                                <w:color w:val="800000"/>
                                <w:sz w:val="22"/>
                              </w:rPr>
                              <w:t>:</w:t>
                            </w:r>
                            <w:r w:rsidRPr="0010117C">
                              <w:rPr>
                                <w:b/>
                                <w:color w:val="800000"/>
                                <w:sz w:val="22"/>
                              </w:rPr>
                              <w:t xml:space="preserve"> </w:t>
                            </w:r>
                            <w:r w:rsidRPr="0010117C">
                              <w:rPr>
                                <w:rFonts w:hint="eastAsia"/>
                                <w:b/>
                                <w:color w:val="800000"/>
                                <w:sz w:val="22"/>
                              </w:rPr>
                              <w:t>參加者手提必須安裝</w:t>
                            </w:r>
                            <w:r w:rsidRPr="0010117C">
                              <w:rPr>
                                <w:rFonts w:hint="eastAsia"/>
                                <w:b/>
                                <w:color w:val="800000"/>
                                <w:sz w:val="22"/>
                                <w:highlight w:val="yellow"/>
                              </w:rPr>
                              <w:t>「安心出行」</w:t>
                            </w:r>
                            <w:r w:rsidRPr="0010117C">
                              <w:rPr>
                                <w:rFonts w:hint="eastAsia"/>
                                <w:b/>
                                <w:color w:val="800000"/>
                                <w:sz w:val="22"/>
                              </w:rPr>
                              <w:t>在登上旅遊巴和進入景點食肆時，必須掃描二維碼作紀錄。當天沒有安心出行</w:t>
                            </w:r>
                            <w:r w:rsidRPr="0010117C">
                              <w:rPr>
                                <w:rFonts w:hint="eastAsia"/>
                                <w:b/>
                                <w:color w:val="800000"/>
                                <w:sz w:val="22"/>
                              </w:rPr>
                              <w:t>,</w:t>
                            </w:r>
                            <w:r w:rsidRPr="0010117C">
                              <w:rPr>
                                <w:b/>
                                <w:color w:val="800000"/>
                                <w:sz w:val="22"/>
                              </w:rPr>
                              <w:t xml:space="preserve"> </w:t>
                            </w:r>
                            <w:r w:rsidRPr="0010117C">
                              <w:rPr>
                                <w:rFonts w:hint="eastAsia"/>
                                <w:b/>
                                <w:color w:val="800000"/>
                                <w:sz w:val="22"/>
                              </w:rPr>
                              <w:t>便不能參加</w:t>
                            </w:r>
                            <w:r w:rsidRPr="0010117C">
                              <w:rPr>
                                <w:b/>
                                <w:color w:val="800000"/>
                                <w:sz w:val="22"/>
                              </w:rPr>
                              <w:t xml:space="preserve">, </w:t>
                            </w:r>
                            <w:r w:rsidRPr="0010117C">
                              <w:rPr>
                                <w:rFonts w:hint="eastAsia"/>
                                <w:b/>
                                <w:color w:val="800000"/>
                                <w:sz w:val="22"/>
                              </w:rPr>
                              <w:t>而所付之團費恕不退還</w:t>
                            </w:r>
                            <w:r w:rsidRPr="0010117C">
                              <w:rPr>
                                <w:b/>
                                <w:color w:val="800000"/>
                                <w:sz w:val="22"/>
                              </w:rPr>
                              <w:t xml:space="preserve"> </w:t>
                            </w:r>
                            <w:r w:rsidRPr="0010117C">
                              <w:rPr>
                                <w:rFonts w:hint="eastAsia"/>
                                <w:b/>
                                <w:color w:val="800000"/>
                                <w:sz w:val="22"/>
                              </w:rPr>
                              <w:t>(15</w:t>
                            </w:r>
                            <w:r w:rsidRPr="0010117C">
                              <w:rPr>
                                <w:rFonts w:hint="eastAsia"/>
                                <w:b/>
                                <w:color w:val="800000"/>
                                <w:sz w:val="22"/>
                              </w:rPr>
                              <w:t>歲以下及</w:t>
                            </w:r>
                            <w:r w:rsidRPr="0010117C">
                              <w:rPr>
                                <w:rFonts w:hint="eastAsia"/>
                                <w:b/>
                                <w:color w:val="800000"/>
                                <w:sz w:val="22"/>
                              </w:rPr>
                              <w:t>65</w:t>
                            </w:r>
                            <w:r w:rsidRPr="0010117C">
                              <w:rPr>
                                <w:rFonts w:hint="eastAsia"/>
                                <w:b/>
                                <w:color w:val="800000"/>
                                <w:sz w:val="22"/>
                              </w:rPr>
                              <w:t>歲以上可以不用「安心出行」</w:t>
                            </w:r>
                            <w:r w:rsidRPr="0010117C">
                              <w:rPr>
                                <w:rFonts w:hint="eastAsia"/>
                                <w:b/>
                                <w:color w:val="800000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DAF72" id="矩形 7" o:spid="_x0000_s1026" style="position:absolute;left:0;text-align:left;margin-left:4.15pt;margin-top:17.6pt;width:545.5pt;height:169.4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" fillcolor="white [3201]" strokecolor="#00b050" strokeweight="3pt">
                <v:path arrowok="t"/>
                <v:textbox>
                  <w:txbxContent>
                    <w:p w14:paraId="25035E38" w14:textId="241309FD" w:rsidR="007C2CA5" w:rsidRPr="00371A02" w:rsidRDefault="007C2CA5" w:rsidP="007C2CA5">
                      <w:pPr>
                        <w:spacing w:line="360" w:lineRule="exact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371A02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出發日期：</w:t>
                      </w:r>
                      <w:r w:rsidRPr="00371A02">
                        <w:rPr>
                          <w:b/>
                          <w:color w:val="FF0000"/>
                          <w:sz w:val="32"/>
                          <w:szCs w:val="32"/>
                        </w:rPr>
                        <w:t>2021</w:t>
                      </w:r>
                      <w:r w:rsidRPr="00371A02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年</w:t>
                      </w:r>
                      <w:r w:rsidRPr="00371A02">
                        <w:rPr>
                          <w:b/>
                          <w:color w:val="FF0000"/>
                          <w:sz w:val="32"/>
                          <w:szCs w:val="32"/>
                        </w:rPr>
                        <w:t>10</w:t>
                      </w:r>
                      <w:r w:rsidRPr="00371A02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月</w:t>
                      </w:r>
                      <w:r w:rsidRPr="00371A02">
                        <w:rPr>
                          <w:b/>
                          <w:color w:val="FF0000"/>
                          <w:sz w:val="32"/>
                          <w:szCs w:val="32"/>
                        </w:rPr>
                        <w:t>10</w:t>
                      </w:r>
                      <w:r w:rsidRPr="00371A02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至</w:t>
                      </w:r>
                      <w:r w:rsidRPr="00371A02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202</w:t>
                      </w:r>
                      <w:r w:rsidR="006A1AEA" w:rsidRPr="00371A02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Pr="00371A02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年</w:t>
                      </w:r>
                      <w:r w:rsidR="00B87984" w:rsidRPr="00371A02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12</w:t>
                      </w:r>
                      <w:r w:rsidRPr="00371A02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月</w:t>
                      </w:r>
                      <w:r w:rsidRPr="00371A02">
                        <w:rPr>
                          <w:b/>
                          <w:color w:val="FF0000"/>
                          <w:sz w:val="32"/>
                          <w:szCs w:val="32"/>
                        </w:rPr>
                        <w:t>31</w:t>
                      </w:r>
                      <w:r w:rsidRPr="00371A02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日</w:t>
                      </w:r>
                      <w:r w:rsidRPr="00371A02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371A02">
                        <w:rPr>
                          <w:b/>
                          <w:sz w:val="32"/>
                          <w:szCs w:val="32"/>
                        </w:rPr>
                        <w:t xml:space="preserve">       </w:t>
                      </w:r>
                      <w:r w:rsidRPr="00371A02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團號</w:t>
                      </w:r>
                      <w:r w:rsidRPr="00371A02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: </w:t>
                      </w:r>
                      <w:r w:rsidR="00011EF1" w:rsidRPr="00371A02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A</w:t>
                      </w:r>
                      <w:r w:rsidR="00C9514E" w:rsidRPr="00371A02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0</w:t>
                      </w:r>
                      <w:r w:rsidR="007D77B0">
                        <w:rPr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</w:p>
                    <w:p w14:paraId="3BBD8369" w14:textId="0D4245FD" w:rsidR="00980ECD" w:rsidRDefault="007C2CA5" w:rsidP="00225974">
                      <w:pPr>
                        <w:spacing w:line="400" w:lineRule="exac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集合地點：早上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9:00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九龍塘港鐵站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出口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/ 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包團客指定</w:t>
                      </w:r>
                      <w:r w:rsidR="00E77B0A">
                        <w:rPr>
                          <w:b/>
                        </w:rPr>
                        <w:t xml:space="preserve"> </w:t>
                      </w:r>
                    </w:p>
                    <w:p w14:paraId="4655D2DA" w14:textId="14EAD9CA" w:rsidR="003E0DA4" w:rsidRDefault="00980ECD" w:rsidP="003E0DA4">
                      <w:pPr>
                        <w:spacing w:line="480" w:lineRule="exact"/>
                        <w:rPr>
                          <w:b/>
                          <w:color w:val="FF0000"/>
                          <w:szCs w:val="24"/>
                        </w:rPr>
                      </w:pPr>
                      <w:r w:rsidRPr="007F1624">
                        <w:rPr>
                          <w:rFonts w:hint="eastAsia"/>
                          <w:b/>
                        </w:rPr>
                        <w:t>每位團費：</w:t>
                      </w:r>
                      <w:r w:rsidRPr="000C7CFF">
                        <w:rPr>
                          <w:rFonts w:hint="eastAsia"/>
                          <w:b/>
                          <w:color w:val="FF0000"/>
                          <w:sz w:val="44"/>
                          <w:szCs w:val="44"/>
                        </w:rPr>
                        <w:t>$</w:t>
                      </w:r>
                      <w:r w:rsidR="007D77B0">
                        <w:rPr>
                          <w:b/>
                          <w:color w:val="FF0000"/>
                          <w:sz w:val="44"/>
                          <w:szCs w:val="44"/>
                        </w:rPr>
                        <w:t>23</w:t>
                      </w:r>
                      <w:r w:rsidRPr="000C7CFF">
                        <w:rPr>
                          <w:rFonts w:hint="eastAsia"/>
                          <w:b/>
                          <w:color w:val="FF0000"/>
                          <w:sz w:val="44"/>
                          <w:szCs w:val="44"/>
                        </w:rPr>
                        <w:t>8</w:t>
                      </w:r>
                      <w:r w:rsidRPr="00D806C5">
                        <w:rPr>
                          <w:rFonts w:hint="eastAsia"/>
                          <w:b/>
                          <w:color w:val="FF0000"/>
                          <w:szCs w:val="24"/>
                        </w:rPr>
                        <w:t>起</w:t>
                      </w:r>
                      <w:r w:rsidRPr="00D806C5">
                        <w:rPr>
                          <w:b/>
                          <w:szCs w:val="24"/>
                        </w:rPr>
                        <w:t xml:space="preserve"> </w:t>
                      </w:r>
                      <w:r w:rsidRPr="007F1624">
                        <w:rPr>
                          <w:b/>
                        </w:rPr>
                        <w:t>(</w:t>
                      </w:r>
                      <w:r w:rsidRPr="007F1624">
                        <w:rPr>
                          <w:rFonts w:hint="eastAsia"/>
                          <w:b/>
                        </w:rPr>
                        <w:t>大小同價</w:t>
                      </w:r>
                      <w:r w:rsidRPr="007F1624">
                        <w:rPr>
                          <w:b/>
                        </w:rPr>
                        <w:t xml:space="preserve">) </w:t>
                      </w:r>
                      <w:r w:rsidR="007D77B0">
                        <w:rPr>
                          <w:rFonts w:hint="eastAsia"/>
                          <w:b/>
                        </w:rPr>
                        <w:t>海鮮餐</w:t>
                      </w:r>
                      <w:r w:rsidR="006A1AEA">
                        <w:rPr>
                          <w:rFonts w:hint="eastAsia"/>
                          <w:b/>
                          <w:color w:val="FF0000"/>
                        </w:rPr>
                        <w:t xml:space="preserve"> </w:t>
                      </w:r>
                      <w:r w:rsidR="006A1AEA">
                        <w:rPr>
                          <w:b/>
                          <w:color w:val="FF00FF"/>
                          <w:sz w:val="28"/>
                          <w:szCs w:val="28"/>
                        </w:rPr>
                        <w:t>(</w:t>
                      </w:r>
                      <w:r w:rsidR="006A1AEA">
                        <w:rPr>
                          <w:rFonts w:hint="eastAsia"/>
                          <w:b/>
                          <w:color w:val="FF00FF"/>
                          <w:sz w:val="28"/>
                          <w:szCs w:val="28"/>
                        </w:rPr>
                        <w:t>最少</w:t>
                      </w:r>
                      <w:r w:rsidR="006A1AEA">
                        <w:rPr>
                          <w:b/>
                          <w:color w:val="FF00FF"/>
                          <w:sz w:val="28"/>
                          <w:szCs w:val="28"/>
                        </w:rPr>
                        <w:t>28</w:t>
                      </w:r>
                      <w:r w:rsidR="006A1AEA">
                        <w:rPr>
                          <w:rFonts w:hint="eastAsia"/>
                          <w:b/>
                          <w:color w:val="FF00FF"/>
                          <w:sz w:val="28"/>
                          <w:szCs w:val="28"/>
                        </w:rPr>
                        <w:t>人</w:t>
                      </w:r>
                      <w:r w:rsidR="006A1AEA">
                        <w:rPr>
                          <w:b/>
                          <w:color w:val="FF00FF"/>
                          <w:sz w:val="28"/>
                          <w:szCs w:val="28"/>
                        </w:rPr>
                        <w:t>)</w:t>
                      </w:r>
                      <w:r w:rsidR="006A1AEA">
                        <w:rPr>
                          <w:rFonts w:hint="eastAsia"/>
                          <w:b/>
                          <w:color w:val="FF0000"/>
                        </w:rPr>
                        <w:t xml:space="preserve"> </w:t>
                      </w:r>
                      <w:r w:rsidR="00CE560F" w:rsidRPr="00CE560F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  <w:highlight w:val="yellow"/>
                        </w:rPr>
                        <w:t>或</w:t>
                      </w:r>
                      <w:r w:rsidR="00CE560F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3F10A7" w:rsidRPr="007F1624">
                        <w:rPr>
                          <w:rFonts w:hint="eastAsia"/>
                          <w:b/>
                        </w:rPr>
                        <w:t>團費：</w:t>
                      </w:r>
                      <w:r w:rsidR="003F10A7" w:rsidRPr="000C7CFF">
                        <w:rPr>
                          <w:rFonts w:hint="eastAsia"/>
                          <w:b/>
                          <w:color w:val="FF0000"/>
                          <w:sz w:val="44"/>
                          <w:szCs w:val="44"/>
                        </w:rPr>
                        <w:t>$</w:t>
                      </w:r>
                      <w:r w:rsidR="003F10A7">
                        <w:rPr>
                          <w:b/>
                          <w:color w:val="FF0000"/>
                          <w:sz w:val="44"/>
                          <w:szCs w:val="44"/>
                        </w:rPr>
                        <w:t>2</w:t>
                      </w:r>
                      <w:r w:rsidR="007D77B0">
                        <w:rPr>
                          <w:b/>
                          <w:color w:val="FF0000"/>
                          <w:sz w:val="44"/>
                          <w:szCs w:val="44"/>
                        </w:rPr>
                        <w:t>3</w:t>
                      </w:r>
                      <w:r w:rsidR="003F10A7">
                        <w:rPr>
                          <w:b/>
                          <w:color w:val="FF0000"/>
                          <w:sz w:val="44"/>
                          <w:szCs w:val="44"/>
                        </w:rPr>
                        <w:t>8</w:t>
                      </w:r>
                      <w:r w:rsidR="00170085" w:rsidRPr="00D806C5">
                        <w:rPr>
                          <w:rFonts w:hint="eastAsia"/>
                          <w:b/>
                          <w:color w:val="FF0000"/>
                          <w:szCs w:val="24"/>
                        </w:rPr>
                        <w:t>起</w:t>
                      </w:r>
                      <w:r w:rsidR="003E0DA4">
                        <w:rPr>
                          <w:rFonts w:hint="eastAsia"/>
                          <w:b/>
                          <w:color w:val="FF0000"/>
                          <w:szCs w:val="24"/>
                        </w:rPr>
                        <w:t xml:space="preserve"> </w:t>
                      </w:r>
                      <w:r w:rsidR="007D77B0">
                        <w:rPr>
                          <w:rFonts w:hint="eastAsia"/>
                          <w:b/>
                          <w:color w:val="FF0000"/>
                          <w:szCs w:val="24"/>
                        </w:rPr>
                        <w:t>鮑魚</w:t>
                      </w:r>
                      <w:r w:rsidR="007D77B0">
                        <w:rPr>
                          <w:rFonts w:hint="eastAsia"/>
                          <w:b/>
                          <w:color w:val="FF0000"/>
                          <w:szCs w:val="24"/>
                        </w:rPr>
                        <w:t>A</w:t>
                      </w:r>
                    </w:p>
                    <w:p w14:paraId="743426D6" w14:textId="5C2BFEC0" w:rsidR="003E0DA4" w:rsidRDefault="003E0DA4" w:rsidP="003E0DA4">
                      <w:pPr>
                        <w:spacing w:line="480" w:lineRule="exact"/>
                        <w:rPr>
                          <w:rFonts w:ascii="超世紀中圓體" w:eastAsia="超世紀中圓體"/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  <w:r w:rsidRPr="007F1624">
                        <w:rPr>
                          <w:rFonts w:hint="eastAsia"/>
                          <w:b/>
                        </w:rPr>
                        <w:t>每位團費：</w:t>
                      </w:r>
                      <w:r w:rsidRPr="000C7CFF">
                        <w:rPr>
                          <w:rFonts w:hint="eastAsia"/>
                          <w:b/>
                          <w:color w:val="FF0000"/>
                          <w:sz w:val="44"/>
                          <w:szCs w:val="44"/>
                        </w:rPr>
                        <w:t>$</w:t>
                      </w:r>
                      <w:r>
                        <w:rPr>
                          <w:rFonts w:hint="eastAsia"/>
                          <w:b/>
                          <w:color w:val="FF0000"/>
                          <w:sz w:val="44"/>
                          <w:szCs w:val="44"/>
                        </w:rPr>
                        <w:t>2</w:t>
                      </w:r>
                      <w:r w:rsidR="00733E34">
                        <w:rPr>
                          <w:b/>
                          <w:color w:val="FF0000"/>
                          <w:sz w:val="44"/>
                          <w:szCs w:val="44"/>
                        </w:rPr>
                        <w:t>6</w:t>
                      </w:r>
                      <w:r w:rsidRPr="000C7CFF">
                        <w:rPr>
                          <w:rFonts w:hint="eastAsia"/>
                          <w:b/>
                          <w:color w:val="FF0000"/>
                          <w:sz w:val="44"/>
                          <w:szCs w:val="44"/>
                        </w:rPr>
                        <w:t>8</w:t>
                      </w:r>
                      <w:r w:rsidRPr="00D806C5">
                        <w:rPr>
                          <w:rFonts w:hint="eastAsia"/>
                          <w:b/>
                          <w:color w:val="FF0000"/>
                          <w:szCs w:val="24"/>
                        </w:rPr>
                        <w:t>起</w:t>
                      </w:r>
                      <w:r w:rsidRPr="00D806C5">
                        <w:rPr>
                          <w:b/>
                          <w:szCs w:val="24"/>
                        </w:rPr>
                        <w:t xml:space="preserve"> </w:t>
                      </w:r>
                      <w:r w:rsidRPr="007F1624">
                        <w:rPr>
                          <w:b/>
                        </w:rPr>
                        <w:t>(</w:t>
                      </w:r>
                      <w:r w:rsidRPr="007F1624">
                        <w:rPr>
                          <w:rFonts w:hint="eastAsia"/>
                          <w:b/>
                        </w:rPr>
                        <w:t>大小同價</w:t>
                      </w:r>
                      <w:r w:rsidRPr="007F1624">
                        <w:rPr>
                          <w:b/>
                        </w:rPr>
                        <w:t xml:space="preserve">) 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b/>
                          <w:color w:val="FF00FF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color w:val="FF00FF"/>
                          <w:sz w:val="28"/>
                          <w:szCs w:val="28"/>
                        </w:rPr>
                        <w:t>最少</w:t>
                      </w:r>
                      <w:r>
                        <w:rPr>
                          <w:b/>
                          <w:color w:val="FF00FF"/>
                          <w:sz w:val="28"/>
                          <w:szCs w:val="28"/>
                        </w:rPr>
                        <w:t>28</w:t>
                      </w:r>
                      <w:r>
                        <w:rPr>
                          <w:rFonts w:hint="eastAsia"/>
                          <w:b/>
                          <w:color w:val="FF00FF"/>
                          <w:sz w:val="28"/>
                          <w:szCs w:val="28"/>
                        </w:rPr>
                        <w:t>人</w:t>
                      </w:r>
                      <w:r>
                        <w:rPr>
                          <w:b/>
                          <w:color w:val="FF00FF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 </w:t>
                      </w:r>
                      <w:r w:rsidR="007D77B0">
                        <w:rPr>
                          <w:rFonts w:hint="eastAsia"/>
                          <w:b/>
                          <w:color w:val="FF0000"/>
                        </w:rPr>
                        <w:t>自助餐</w:t>
                      </w:r>
                    </w:p>
                    <w:p w14:paraId="639C1547" w14:textId="77777777" w:rsidR="00F37591" w:rsidRDefault="00F37591" w:rsidP="00F37591">
                      <w:pPr>
                        <w:spacing w:line="320" w:lineRule="exact"/>
                        <w:rPr>
                          <w:b/>
                          <w:color w:val="800000"/>
                          <w:sz w:val="22"/>
                        </w:rPr>
                      </w:pPr>
                      <w:r w:rsidRPr="007F1624">
                        <w:rPr>
                          <w:rFonts w:hint="eastAsia"/>
                          <w:b/>
                        </w:rPr>
                        <w:t>團費已包：車費、</w:t>
                      </w:r>
                      <w:r>
                        <w:rPr>
                          <w:rFonts w:hint="eastAsia"/>
                          <w:b/>
                        </w:rPr>
                        <w:t>午</w:t>
                      </w:r>
                      <w:r w:rsidRPr="007F1624">
                        <w:rPr>
                          <w:rFonts w:hint="eastAsia"/>
                          <w:b/>
                        </w:rPr>
                        <w:t>餐、導遊費、政府指定防疫旅遊保險</w:t>
                      </w:r>
                      <w:bookmarkStart w:id="5" w:name="_Hlk56677229"/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7F1624">
                        <w:rPr>
                          <w:rFonts w:hint="eastAsia"/>
                          <w:b/>
                          <w:sz w:val="22"/>
                        </w:rPr>
                        <w:t>(6</w:t>
                      </w:r>
                      <w:r w:rsidRPr="007F1624">
                        <w:rPr>
                          <w:rFonts w:hint="eastAsia"/>
                          <w:b/>
                          <w:sz w:val="22"/>
                        </w:rPr>
                        <w:t>星期至</w:t>
                      </w:r>
                      <w:r w:rsidRPr="007F1624">
                        <w:rPr>
                          <w:rFonts w:hint="eastAsia"/>
                          <w:b/>
                          <w:sz w:val="22"/>
                        </w:rPr>
                        <w:t>85</w:t>
                      </w:r>
                      <w:r w:rsidRPr="007F1624">
                        <w:rPr>
                          <w:rFonts w:hint="eastAsia"/>
                          <w:b/>
                          <w:sz w:val="22"/>
                        </w:rPr>
                        <w:t>歲</w:t>
                      </w:r>
                      <w:r w:rsidRPr="007F1624">
                        <w:rPr>
                          <w:rFonts w:hint="eastAsia"/>
                          <w:b/>
                          <w:sz w:val="22"/>
                        </w:rPr>
                        <w:t>10</w:t>
                      </w:r>
                      <w:r w:rsidRPr="007F1624">
                        <w:rPr>
                          <w:rFonts w:hint="eastAsia"/>
                          <w:b/>
                          <w:sz w:val="22"/>
                        </w:rPr>
                        <w:t>萬元平安保險</w:t>
                      </w:r>
                      <w:r w:rsidRPr="007F1624">
                        <w:rPr>
                          <w:rFonts w:hint="eastAsia"/>
                          <w:b/>
                          <w:sz w:val="22"/>
                        </w:rPr>
                        <w:t>(</w:t>
                      </w:r>
                      <w:r w:rsidRPr="007F1624">
                        <w:rPr>
                          <w:rFonts w:hint="eastAsia"/>
                          <w:b/>
                          <w:sz w:val="22"/>
                        </w:rPr>
                        <w:t>包旅程期間感染新冠病毒住院醫療費最高</w:t>
                      </w:r>
                      <w:r w:rsidRPr="007F1624">
                        <w:rPr>
                          <w:rFonts w:hint="eastAsia"/>
                          <w:b/>
                          <w:sz w:val="22"/>
                        </w:rPr>
                        <w:t>$5000</w:t>
                      </w:r>
                      <w:r w:rsidRPr="007F1624">
                        <w:rPr>
                          <w:rFonts w:hint="eastAsia"/>
                          <w:b/>
                          <w:sz w:val="22"/>
                        </w:rPr>
                        <w:t>保障</w:t>
                      </w:r>
                      <w:r w:rsidRPr="007F1624">
                        <w:rPr>
                          <w:rFonts w:hint="eastAsia"/>
                          <w:b/>
                          <w:sz w:val="22"/>
                        </w:rPr>
                        <w:t>))</w:t>
                      </w:r>
                      <w:bookmarkEnd w:id="5"/>
                      <w:r w:rsidRPr="0010117C">
                        <w:rPr>
                          <w:rFonts w:hint="eastAsia"/>
                          <w:b/>
                          <w:color w:val="800000"/>
                          <w:sz w:val="22"/>
                        </w:rPr>
                        <w:t>所以要參加者的</w:t>
                      </w:r>
                      <w:r w:rsidRPr="00E87050">
                        <w:rPr>
                          <w:rFonts w:hint="eastAsia"/>
                          <w:b/>
                          <w:color w:val="800000"/>
                          <w:sz w:val="22"/>
                          <w:highlight w:val="yellow"/>
                        </w:rPr>
                        <w:t>中文全名</w:t>
                      </w:r>
                      <w:r w:rsidRPr="00E87050">
                        <w:rPr>
                          <w:rFonts w:hint="eastAsia"/>
                          <w:b/>
                          <w:color w:val="800000"/>
                          <w:sz w:val="22"/>
                          <w:highlight w:val="yellow"/>
                        </w:rPr>
                        <w:t>,</w:t>
                      </w:r>
                      <w:r w:rsidRPr="00E87050">
                        <w:rPr>
                          <w:b/>
                          <w:color w:val="800000"/>
                          <w:sz w:val="22"/>
                          <w:highlight w:val="yellow"/>
                        </w:rPr>
                        <w:t xml:space="preserve"> </w:t>
                      </w:r>
                      <w:r w:rsidRPr="00E87050">
                        <w:rPr>
                          <w:rFonts w:hint="eastAsia"/>
                          <w:b/>
                          <w:color w:val="800000"/>
                          <w:sz w:val="22"/>
                          <w:highlight w:val="yellow"/>
                        </w:rPr>
                        <w:t>電話及身份証</w:t>
                      </w:r>
                      <w:r>
                        <w:rPr>
                          <w:rFonts w:hint="eastAsia"/>
                          <w:b/>
                          <w:color w:val="800000"/>
                          <w:sz w:val="22"/>
                          <w:highlight w:val="yellow"/>
                        </w:rPr>
                        <w:t>後</w:t>
                      </w:r>
                      <w:r w:rsidRPr="00E87050">
                        <w:rPr>
                          <w:rFonts w:hint="eastAsia"/>
                          <w:b/>
                          <w:color w:val="800000"/>
                          <w:sz w:val="22"/>
                          <w:highlight w:val="yellow"/>
                        </w:rPr>
                        <w:t>4</w:t>
                      </w:r>
                      <w:r>
                        <w:rPr>
                          <w:rFonts w:hint="eastAsia"/>
                          <w:b/>
                          <w:color w:val="800000"/>
                          <w:sz w:val="22"/>
                          <w:highlight w:val="yellow"/>
                        </w:rPr>
                        <w:t>個</w:t>
                      </w:r>
                      <w:r w:rsidRPr="00E87050">
                        <w:rPr>
                          <w:rFonts w:hint="eastAsia"/>
                          <w:b/>
                          <w:color w:val="800000"/>
                          <w:sz w:val="22"/>
                          <w:highlight w:val="yellow"/>
                        </w:rPr>
                        <w:t>字包括括</w:t>
                      </w:r>
                      <w:r>
                        <w:rPr>
                          <w:rFonts w:hint="eastAsia"/>
                          <w:b/>
                          <w:color w:val="800000"/>
                          <w:sz w:val="22"/>
                          <w:highlight w:val="yellow"/>
                        </w:rPr>
                        <w:t>號內的字</w:t>
                      </w:r>
                      <w:r w:rsidRPr="00E87050">
                        <w:rPr>
                          <w:rFonts w:hint="eastAsia"/>
                          <w:b/>
                          <w:color w:val="800000"/>
                          <w:sz w:val="22"/>
                          <w:highlight w:val="yellow"/>
                        </w:rPr>
                        <w:t>)</w:t>
                      </w:r>
                    </w:p>
                    <w:p w14:paraId="0980D26F" w14:textId="5EB6AA2F" w:rsidR="00AC7AA5" w:rsidRPr="00F37591" w:rsidRDefault="00F37591" w:rsidP="00980ECD">
                      <w:pPr>
                        <w:spacing w:line="320" w:lineRule="exact"/>
                        <w:rPr>
                          <w:rFonts w:ascii="華康雅藝體W6" w:eastAsia="華康雅藝體W6" w:hAnsi="新細明體"/>
                          <w:b/>
                          <w:bCs/>
                          <w:color w:val="800000"/>
                          <w:szCs w:val="24"/>
                        </w:rPr>
                      </w:pPr>
                      <w:r w:rsidRPr="0010117C">
                        <w:rPr>
                          <w:rFonts w:hint="eastAsia"/>
                          <w:b/>
                          <w:color w:val="800000"/>
                          <w:sz w:val="22"/>
                        </w:rPr>
                        <w:t>按政府指引</w:t>
                      </w:r>
                      <w:r w:rsidRPr="0010117C">
                        <w:rPr>
                          <w:rFonts w:hint="eastAsia"/>
                          <w:b/>
                          <w:color w:val="800000"/>
                          <w:sz w:val="22"/>
                        </w:rPr>
                        <w:t>:</w:t>
                      </w:r>
                      <w:r w:rsidRPr="0010117C">
                        <w:rPr>
                          <w:b/>
                          <w:color w:val="800000"/>
                          <w:sz w:val="22"/>
                        </w:rPr>
                        <w:t xml:space="preserve"> </w:t>
                      </w:r>
                      <w:r w:rsidRPr="0010117C">
                        <w:rPr>
                          <w:rFonts w:hint="eastAsia"/>
                          <w:b/>
                          <w:color w:val="800000"/>
                          <w:sz w:val="22"/>
                        </w:rPr>
                        <w:t>參加者手提必須安裝</w:t>
                      </w:r>
                      <w:r w:rsidRPr="0010117C">
                        <w:rPr>
                          <w:rFonts w:hint="eastAsia"/>
                          <w:b/>
                          <w:color w:val="800000"/>
                          <w:sz w:val="22"/>
                          <w:highlight w:val="yellow"/>
                        </w:rPr>
                        <w:t>「安心出行」</w:t>
                      </w:r>
                      <w:r w:rsidRPr="0010117C">
                        <w:rPr>
                          <w:rFonts w:hint="eastAsia"/>
                          <w:b/>
                          <w:color w:val="800000"/>
                          <w:sz w:val="22"/>
                        </w:rPr>
                        <w:t>在登上旅遊巴和進入景點食肆時，必須掃描二維碼作紀錄。當天沒有安心出行</w:t>
                      </w:r>
                      <w:r w:rsidRPr="0010117C">
                        <w:rPr>
                          <w:rFonts w:hint="eastAsia"/>
                          <w:b/>
                          <w:color w:val="800000"/>
                          <w:sz w:val="22"/>
                        </w:rPr>
                        <w:t>,</w:t>
                      </w:r>
                      <w:r w:rsidRPr="0010117C">
                        <w:rPr>
                          <w:b/>
                          <w:color w:val="800000"/>
                          <w:sz w:val="22"/>
                        </w:rPr>
                        <w:t xml:space="preserve"> </w:t>
                      </w:r>
                      <w:r w:rsidRPr="0010117C">
                        <w:rPr>
                          <w:rFonts w:hint="eastAsia"/>
                          <w:b/>
                          <w:color w:val="800000"/>
                          <w:sz w:val="22"/>
                        </w:rPr>
                        <w:t>便不能參加</w:t>
                      </w:r>
                      <w:r w:rsidRPr="0010117C">
                        <w:rPr>
                          <w:b/>
                          <w:color w:val="800000"/>
                          <w:sz w:val="22"/>
                        </w:rPr>
                        <w:t xml:space="preserve">, </w:t>
                      </w:r>
                      <w:r w:rsidRPr="0010117C">
                        <w:rPr>
                          <w:rFonts w:hint="eastAsia"/>
                          <w:b/>
                          <w:color w:val="800000"/>
                          <w:sz w:val="22"/>
                        </w:rPr>
                        <w:t>而所付之團費恕不退還</w:t>
                      </w:r>
                      <w:r w:rsidRPr="0010117C">
                        <w:rPr>
                          <w:b/>
                          <w:color w:val="800000"/>
                          <w:sz w:val="22"/>
                        </w:rPr>
                        <w:t xml:space="preserve"> </w:t>
                      </w:r>
                      <w:r w:rsidRPr="0010117C">
                        <w:rPr>
                          <w:rFonts w:hint="eastAsia"/>
                          <w:b/>
                          <w:color w:val="800000"/>
                          <w:sz w:val="22"/>
                        </w:rPr>
                        <w:t>(15</w:t>
                      </w:r>
                      <w:r w:rsidRPr="0010117C">
                        <w:rPr>
                          <w:rFonts w:hint="eastAsia"/>
                          <w:b/>
                          <w:color w:val="800000"/>
                          <w:sz w:val="22"/>
                        </w:rPr>
                        <w:t>歲以下及</w:t>
                      </w:r>
                      <w:r w:rsidRPr="0010117C">
                        <w:rPr>
                          <w:rFonts w:hint="eastAsia"/>
                          <w:b/>
                          <w:color w:val="800000"/>
                          <w:sz w:val="22"/>
                        </w:rPr>
                        <w:t>65</w:t>
                      </w:r>
                      <w:r w:rsidRPr="0010117C">
                        <w:rPr>
                          <w:rFonts w:hint="eastAsia"/>
                          <w:b/>
                          <w:color w:val="800000"/>
                          <w:sz w:val="22"/>
                        </w:rPr>
                        <w:t>歲以上可以不用「安心出行」</w:t>
                      </w:r>
                      <w:r w:rsidRPr="0010117C">
                        <w:rPr>
                          <w:rFonts w:hint="eastAsia"/>
                          <w:b/>
                          <w:color w:val="800000"/>
                          <w:sz w:val="22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3C05AB" w14:textId="1535A61F" w:rsidR="001536AC" w:rsidRDefault="001536AC" w:rsidP="003E0DA4">
      <w:pPr>
        <w:spacing w:line="440" w:lineRule="exact"/>
        <w:ind w:firstLineChars="100" w:firstLine="320"/>
        <w:jc w:val="both"/>
        <w:rPr>
          <w:b/>
          <w:bCs/>
          <w:color w:val="FF0000"/>
          <w:sz w:val="32"/>
          <w:szCs w:val="32"/>
        </w:rPr>
      </w:pPr>
    </w:p>
    <w:p w14:paraId="3BDBEF4F" w14:textId="32A33968" w:rsidR="001536AC" w:rsidRDefault="001536AC" w:rsidP="00EB0A93">
      <w:pPr>
        <w:spacing w:line="440" w:lineRule="exact"/>
        <w:ind w:firstLineChars="100" w:firstLine="320"/>
        <w:jc w:val="both"/>
        <w:rPr>
          <w:b/>
          <w:bCs/>
          <w:color w:val="FF0000"/>
          <w:sz w:val="32"/>
          <w:szCs w:val="32"/>
        </w:rPr>
      </w:pPr>
    </w:p>
    <w:sectPr w:rsidR="001536AC" w:rsidSect="00C40201">
      <w:headerReference w:type="default" r:id="rId9"/>
      <w:pgSz w:w="11906" w:h="16838"/>
      <w:pgMar w:top="284" w:right="424" w:bottom="284" w:left="426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73702" w14:textId="77777777" w:rsidR="00464C0B" w:rsidRDefault="00464C0B" w:rsidP="009A3095">
      <w:r>
        <w:separator/>
      </w:r>
    </w:p>
  </w:endnote>
  <w:endnote w:type="continuationSeparator" w:id="0">
    <w:p w14:paraId="6B8E538C" w14:textId="77777777" w:rsidR="00464C0B" w:rsidRDefault="00464C0B" w:rsidP="009A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超世紀中圓體">
    <w:altName w:val="微軟正黑體"/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超世紀中圓藝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華康雅藝體W6">
    <w:panose1 w:val="040B06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BD79D" w14:textId="77777777" w:rsidR="00464C0B" w:rsidRDefault="00464C0B" w:rsidP="009A3095">
      <w:r>
        <w:separator/>
      </w:r>
    </w:p>
  </w:footnote>
  <w:footnote w:type="continuationSeparator" w:id="0">
    <w:p w14:paraId="26932DDF" w14:textId="77777777" w:rsidR="00464C0B" w:rsidRDefault="00464C0B" w:rsidP="009A3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A429" w14:textId="77777777" w:rsidR="009A3095" w:rsidRDefault="009A3095" w:rsidP="009A309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C4F4D"/>
    <w:multiLevelType w:val="hybridMultilevel"/>
    <w:tmpl w:val="3D400EF4"/>
    <w:lvl w:ilvl="0" w:tplc="925433CA">
      <w:start w:val="1"/>
      <w:numFmt w:val="upperLetter"/>
      <w:lvlText w:val="%1."/>
      <w:lvlJc w:val="left"/>
      <w:pPr>
        <w:ind w:left="408" w:hanging="408"/>
      </w:pPr>
      <w:rPr>
        <w:rFonts w:hint="default"/>
        <w:color w:val="8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F7A"/>
    <w:rsid w:val="00003D93"/>
    <w:rsid w:val="000053D4"/>
    <w:rsid w:val="0001086D"/>
    <w:rsid w:val="00011EF1"/>
    <w:rsid w:val="00015A8F"/>
    <w:rsid w:val="0002441C"/>
    <w:rsid w:val="00025DD5"/>
    <w:rsid w:val="000314AD"/>
    <w:rsid w:val="00031B49"/>
    <w:rsid w:val="0003558C"/>
    <w:rsid w:val="0004058B"/>
    <w:rsid w:val="000439C9"/>
    <w:rsid w:val="00043C6E"/>
    <w:rsid w:val="00046912"/>
    <w:rsid w:val="00046A88"/>
    <w:rsid w:val="00053B12"/>
    <w:rsid w:val="00060B96"/>
    <w:rsid w:val="00062DBE"/>
    <w:rsid w:val="00071B1D"/>
    <w:rsid w:val="00071DD7"/>
    <w:rsid w:val="00072473"/>
    <w:rsid w:val="00073609"/>
    <w:rsid w:val="00085D5D"/>
    <w:rsid w:val="00086D26"/>
    <w:rsid w:val="000879F3"/>
    <w:rsid w:val="00095935"/>
    <w:rsid w:val="00095F4A"/>
    <w:rsid w:val="000A0A18"/>
    <w:rsid w:val="000A10CD"/>
    <w:rsid w:val="000A37DF"/>
    <w:rsid w:val="000A38A7"/>
    <w:rsid w:val="000A6C5F"/>
    <w:rsid w:val="000B315B"/>
    <w:rsid w:val="000B7340"/>
    <w:rsid w:val="000C123D"/>
    <w:rsid w:val="000C432B"/>
    <w:rsid w:val="000C4DAA"/>
    <w:rsid w:val="000C5AFA"/>
    <w:rsid w:val="000C75C9"/>
    <w:rsid w:val="000D67E8"/>
    <w:rsid w:val="000F2C43"/>
    <w:rsid w:val="000F783D"/>
    <w:rsid w:val="001003A4"/>
    <w:rsid w:val="001049DC"/>
    <w:rsid w:val="00106D86"/>
    <w:rsid w:val="001125A6"/>
    <w:rsid w:val="00120142"/>
    <w:rsid w:val="00122829"/>
    <w:rsid w:val="00126B90"/>
    <w:rsid w:val="001304FD"/>
    <w:rsid w:val="00131C17"/>
    <w:rsid w:val="0013524A"/>
    <w:rsid w:val="00135648"/>
    <w:rsid w:val="00140293"/>
    <w:rsid w:val="00142B5F"/>
    <w:rsid w:val="001503A4"/>
    <w:rsid w:val="001518EF"/>
    <w:rsid w:val="001536AC"/>
    <w:rsid w:val="0015532F"/>
    <w:rsid w:val="00164B47"/>
    <w:rsid w:val="00167468"/>
    <w:rsid w:val="00170085"/>
    <w:rsid w:val="00180E75"/>
    <w:rsid w:val="00184F68"/>
    <w:rsid w:val="0018535F"/>
    <w:rsid w:val="0019156F"/>
    <w:rsid w:val="00192E55"/>
    <w:rsid w:val="00193267"/>
    <w:rsid w:val="001938AA"/>
    <w:rsid w:val="00193A9F"/>
    <w:rsid w:val="001A2574"/>
    <w:rsid w:val="001A52E0"/>
    <w:rsid w:val="001A52E1"/>
    <w:rsid w:val="001A675E"/>
    <w:rsid w:val="001A7B00"/>
    <w:rsid w:val="001B477C"/>
    <w:rsid w:val="001C0828"/>
    <w:rsid w:val="001C7556"/>
    <w:rsid w:val="001D1A5A"/>
    <w:rsid w:val="001D414D"/>
    <w:rsid w:val="001D7A2D"/>
    <w:rsid w:val="001E746B"/>
    <w:rsid w:val="001E7969"/>
    <w:rsid w:val="001E7D7C"/>
    <w:rsid w:val="001F2CD5"/>
    <w:rsid w:val="001F508E"/>
    <w:rsid w:val="00202C11"/>
    <w:rsid w:val="00204B4B"/>
    <w:rsid w:val="00205D00"/>
    <w:rsid w:val="00206704"/>
    <w:rsid w:val="00207074"/>
    <w:rsid w:val="002101F0"/>
    <w:rsid w:val="0021031F"/>
    <w:rsid w:val="00212C0B"/>
    <w:rsid w:val="002206C2"/>
    <w:rsid w:val="002217A2"/>
    <w:rsid w:val="00222A90"/>
    <w:rsid w:val="00225974"/>
    <w:rsid w:val="0022782F"/>
    <w:rsid w:val="00233F96"/>
    <w:rsid w:val="0023584C"/>
    <w:rsid w:val="002451B9"/>
    <w:rsid w:val="0025180A"/>
    <w:rsid w:val="00260A8E"/>
    <w:rsid w:val="00265E7C"/>
    <w:rsid w:val="00270A09"/>
    <w:rsid w:val="002713B3"/>
    <w:rsid w:val="00284097"/>
    <w:rsid w:val="00294710"/>
    <w:rsid w:val="0029646B"/>
    <w:rsid w:val="002B2337"/>
    <w:rsid w:val="002B3A80"/>
    <w:rsid w:val="002C11CC"/>
    <w:rsid w:val="002C6A82"/>
    <w:rsid w:val="002C7327"/>
    <w:rsid w:val="002D02E8"/>
    <w:rsid w:val="002D1F9C"/>
    <w:rsid w:val="002D4361"/>
    <w:rsid w:val="002D5534"/>
    <w:rsid w:val="002E1656"/>
    <w:rsid w:val="002E3AC1"/>
    <w:rsid w:val="00311C89"/>
    <w:rsid w:val="00321D3B"/>
    <w:rsid w:val="00332EFD"/>
    <w:rsid w:val="003363E4"/>
    <w:rsid w:val="003410A6"/>
    <w:rsid w:val="00342410"/>
    <w:rsid w:val="00343F67"/>
    <w:rsid w:val="00346604"/>
    <w:rsid w:val="00355A5C"/>
    <w:rsid w:val="0036067A"/>
    <w:rsid w:val="00362013"/>
    <w:rsid w:val="003627D9"/>
    <w:rsid w:val="00364968"/>
    <w:rsid w:val="00365C16"/>
    <w:rsid w:val="00371A02"/>
    <w:rsid w:val="00374168"/>
    <w:rsid w:val="00375095"/>
    <w:rsid w:val="00382160"/>
    <w:rsid w:val="003827A5"/>
    <w:rsid w:val="00382B25"/>
    <w:rsid w:val="00382B2B"/>
    <w:rsid w:val="003836B9"/>
    <w:rsid w:val="0038661F"/>
    <w:rsid w:val="00390502"/>
    <w:rsid w:val="0039367C"/>
    <w:rsid w:val="003A085B"/>
    <w:rsid w:val="003A13A1"/>
    <w:rsid w:val="003A222C"/>
    <w:rsid w:val="003B1F8D"/>
    <w:rsid w:val="003B3AA1"/>
    <w:rsid w:val="003B6155"/>
    <w:rsid w:val="003C04B6"/>
    <w:rsid w:val="003C6F68"/>
    <w:rsid w:val="003D1D79"/>
    <w:rsid w:val="003D6CF6"/>
    <w:rsid w:val="003D6EE0"/>
    <w:rsid w:val="003D7310"/>
    <w:rsid w:val="003E0DA4"/>
    <w:rsid w:val="003F10A7"/>
    <w:rsid w:val="003F38C5"/>
    <w:rsid w:val="003F3AFD"/>
    <w:rsid w:val="003F5C2B"/>
    <w:rsid w:val="003F72CF"/>
    <w:rsid w:val="00416B4A"/>
    <w:rsid w:val="004260A1"/>
    <w:rsid w:val="004405DC"/>
    <w:rsid w:val="00451264"/>
    <w:rsid w:val="00456222"/>
    <w:rsid w:val="00464C0B"/>
    <w:rsid w:val="004677CA"/>
    <w:rsid w:val="00473F92"/>
    <w:rsid w:val="00474350"/>
    <w:rsid w:val="00474D33"/>
    <w:rsid w:val="004764B1"/>
    <w:rsid w:val="00477084"/>
    <w:rsid w:val="00477E94"/>
    <w:rsid w:val="00482E77"/>
    <w:rsid w:val="00487FA1"/>
    <w:rsid w:val="004903A3"/>
    <w:rsid w:val="00495603"/>
    <w:rsid w:val="004956EA"/>
    <w:rsid w:val="00497ED3"/>
    <w:rsid w:val="004A6862"/>
    <w:rsid w:val="004B39AF"/>
    <w:rsid w:val="004B68A8"/>
    <w:rsid w:val="004C2805"/>
    <w:rsid w:val="004D01C6"/>
    <w:rsid w:val="004E02F4"/>
    <w:rsid w:val="004E3A39"/>
    <w:rsid w:val="004E78A8"/>
    <w:rsid w:val="004F233C"/>
    <w:rsid w:val="004F6FE5"/>
    <w:rsid w:val="005035AF"/>
    <w:rsid w:val="005111F4"/>
    <w:rsid w:val="00513EE6"/>
    <w:rsid w:val="00524057"/>
    <w:rsid w:val="00530DD0"/>
    <w:rsid w:val="00533457"/>
    <w:rsid w:val="00533788"/>
    <w:rsid w:val="00541BA3"/>
    <w:rsid w:val="00542223"/>
    <w:rsid w:val="0054261C"/>
    <w:rsid w:val="0054502B"/>
    <w:rsid w:val="0054664B"/>
    <w:rsid w:val="00554031"/>
    <w:rsid w:val="00575388"/>
    <w:rsid w:val="005A1E1F"/>
    <w:rsid w:val="005A2260"/>
    <w:rsid w:val="005A5463"/>
    <w:rsid w:val="005B527C"/>
    <w:rsid w:val="005B68B4"/>
    <w:rsid w:val="005B7631"/>
    <w:rsid w:val="005D544A"/>
    <w:rsid w:val="005E533F"/>
    <w:rsid w:val="005F080D"/>
    <w:rsid w:val="005F42B2"/>
    <w:rsid w:val="00603F0A"/>
    <w:rsid w:val="00612877"/>
    <w:rsid w:val="00613619"/>
    <w:rsid w:val="00621162"/>
    <w:rsid w:val="0062121A"/>
    <w:rsid w:val="00624676"/>
    <w:rsid w:val="0063418B"/>
    <w:rsid w:val="006440C5"/>
    <w:rsid w:val="00644103"/>
    <w:rsid w:val="0065281D"/>
    <w:rsid w:val="00652E39"/>
    <w:rsid w:val="00662ECE"/>
    <w:rsid w:val="006703DC"/>
    <w:rsid w:val="00675A14"/>
    <w:rsid w:val="00680674"/>
    <w:rsid w:val="00692101"/>
    <w:rsid w:val="00692615"/>
    <w:rsid w:val="006934A5"/>
    <w:rsid w:val="006938BF"/>
    <w:rsid w:val="006A0938"/>
    <w:rsid w:val="006A1AEA"/>
    <w:rsid w:val="006A5981"/>
    <w:rsid w:val="006A62E0"/>
    <w:rsid w:val="006C0940"/>
    <w:rsid w:val="006C1764"/>
    <w:rsid w:val="006D323A"/>
    <w:rsid w:val="006D5D6E"/>
    <w:rsid w:val="006D7C3B"/>
    <w:rsid w:val="006E3747"/>
    <w:rsid w:val="006E47C8"/>
    <w:rsid w:val="006F2751"/>
    <w:rsid w:val="006F4589"/>
    <w:rsid w:val="00700C10"/>
    <w:rsid w:val="00701F73"/>
    <w:rsid w:val="00706EBD"/>
    <w:rsid w:val="007070AB"/>
    <w:rsid w:val="00712DB1"/>
    <w:rsid w:val="00712F62"/>
    <w:rsid w:val="00727555"/>
    <w:rsid w:val="00733E34"/>
    <w:rsid w:val="00747CE5"/>
    <w:rsid w:val="00752661"/>
    <w:rsid w:val="00754047"/>
    <w:rsid w:val="00756073"/>
    <w:rsid w:val="00756666"/>
    <w:rsid w:val="007571EA"/>
    <w:rsid w:val="00761A91"/>
    <w:rsid w:val="007670F7"/>
    <w:rsid w:val="00770955"/>
    <w:rsid w:val="0077291D"/>
    <w:rsid w:val="00772924"/>
    <w:rsid w:val="007772DC"/>
    <w:rsid w:val="00792831"/>
    <w:rsid w:val="007A15CC"/>
    <w:rsid w:val="007A19F7"/>
    <w:rsid w:val="007B35E9"/>
    <w:rsid w:val="007B3A45"/>
    <w:rsid w:val="007B4148"/>
    <w:rsid w:val="007C2CA5"/>
    <w:rsid w:val="007D77B0"/>
    <w:rsid w:val="007D78B1"/>
    <w:rsid w:val="007E3336"/>
    <w:rsid w:val="007E3FBA"/>
    <w:rsid w:val="007F217E"/>
    <w:rsid w:val="007F3348"/>
    <w:rsid w:val="007F7C44"/>
    <w:rsid w:val="00800E9D"/>
    <w:rsid w:val="008037D1"/>
    <w:rsid w:val="00806235"/>
    <w:rsid w:val="008132CA"/>
    <w:rsid w:val="00813DD5"/>
    <w:rsid w:val="008155E4"/>
    <w:rsid w:val="0082377A"/>
    <w:rsid w:val="008334C5"/>
    <w:rsid w:val="0083678F"/>
    <w:rsid w:val="00842571"/>
    <w:rsid w:val="0085227D"/>
    <w:rsid w:val="008671A5"/>
    <w:rsid w:val="00867353"/>
    <w:rsid w:val="00870A34"/>
    <w:rsid w:val="00880201"/>
    <w:rsid w:val="008816CE"/>
    <w:rsid w:val="008824F3"/>
    <w:rsid w:val="00883AA4"/>
    <w:rsid w:val="008A0FCB"/>
    <w:rsid w:val="008A30B4"/>
    <w:rsid w:val="008A606B"/>
    <w:rsid w:val="008A6181"/>
    <w:rsid w:val="008A7893"/>
    <w:rsid w:val="008B44B2"/>
    <w:rsid w:val="008B6B45"/>
    <w:rsid w:val="008C200E"/>
    <w:rsid w:val="008D4BDC"/>
    <w:rsid w:val="008D6B7B"/>
    <w:rsid w:val="008E4F42"/>
    <w:rsid w:val="008E7F85"/>
    <w:rsid w:val="008F05AE"/>
    <w:rsid w:val="00900508"/>
    <w:rsid w:val="00901309"/>
    <w:rsid w:val="00901A56"/>
    <w:rsid w:val="00904973"/>
    <w:rsid w:val="00905EA0"/>
    <w:rsid w:val="0090620E"/>
    <w:rsid w:val="00907C65"/>
    <w:rsid w:val="0091654F"/>
    <w:rsid w:val="00925993"/>
    <w:rsid w:val="00932D5B"/>
    <w:rsid w:val="0093629C"/>
    <w:rsid w:val="0094000F"/>
    <w:rsid w:val="009455C2"/>
    <w:rsid w:val="0094566B"/>
    <w:rsid w:val="009469FC"/>
    <w:rsid w:val="009477BC"/>
    <w:rsid w:val="009518F7"/>
    <w:rsid w:val="00956C24"/>
    <w:rsid w:val="00957AB5"/>
    <w:rsid w:val="00961ED3"/>
    <w:rsid w:val="00961F87"/>
    <w:rsid w:val="0096422B"/>
    <w:rsid w:val="00975E71"/>
    <w:rsid w:val="0097601D"/>
    <w:rsid w:val="00976249"/>
    <w:rsid w:val="00977F16"/>
    <w:rsid w:val="00980490"/>
    <w:rsid w:val="00980ECD"/>
    <w:rsid w:val="00981A42"/>
    <w:rsid w:val="00982FB8"/>
    <w:rsid w:val="0098654B"/>
    <w:rsid w:val="0099366F"/>
    <w:rsid w:val="00995192"/>
    <w:rsid w:val="009965E6"/>
    <w:rsid w:val="009A02B7"/>
    <w:rsid w:val="009A1A35"/>
    <w:rsid w:val="009A3095"/>
    <w:rsid w:val="009B46EA"/>
    <w:rsid w:val="009C678C"/>
    <w:rsid w:val="009D33E7"/>
    <w:rsid w:val="009D452C"/>
    <w:rsid w:val="009D630C"/>
    <w:rsid w:val="009E0602"/>
    <w:rsid w:val="009E418B"/>
    <w:rsid w:val="009E4C5A"/>
    <w:rsid w:val="009F019F"/>
    <w:rsid w:val="009F5647"/>
    <w:rsid w:val="00A0614C"/>
    <w:rsid w:val="00A11BD0"/>
    <w:rsid w:val="00A15028"/>
    <w:rsid w:val="00A16096"/>
    <w:rsid w:val="00A23D20"/>
    <w:rsid w:val="00A25D5A"/>
    <w:rsid w:val="00A42985"/>
    <w:rsid w:val="00A43E24"/>
    <w:rsid w:val="00A66C2D"/>
    <w:rsid w:val="00A701CD"/>
    <w:rsid w:val="00A75BCB"/>
    <w:rsid w:val="00A775D9"/>
    <w:rsid w:val="00A8373E"/>
    <w:rsid w:val="00A8465C"/>
    <w:rsid w:val="00A85E18"/>
    <w:rsid w:val="00A93CA1"/>
    <w:rsid w:val="00A9439D"/>
    <w:rsid w:val="00A966E2"/>
    <w:rsid w:val="00AA6479"/>
    <w:rsid w:val="00AB173F"/>
    <w:rsid w:val="00AB1795"/>
    <w:rsid w:val="00AC08C6"/>
    <w:rsid w:val="00AC1B62"/>
    <w:rsid w:val="00AC2731"/>
    <w:rsid w:val="00AC7AA5"/>
    <w:rsid w:val="00AD5777"/>
    <w:rsid w:val="00AD5A8C"/>
    <w:rsid w:val="00AE0D35"/>
    <w:rsid w:val="00AF0D8B"/>
    <w:rsid w:val="00AF1678"/>
    <w:rsid w:val="00B01995"/>
    <w:rsid w:val="00B07387"/>
    <w:rsid w:val="00B10E82"/>
    <w:rsid w:val="00B1144B"/>
    <w:rsid w:val="00B13B69"/>
    <w:rsid w:val="00B16051"/>
    <w:rsid w:val="00B17B53"/>
    <w:rsid w:val="00B21A17"/>
    <w:rsid w:val="00B21A60"/>
    <w:rsid w:val="00B325F4"/>
    <w:rsid w:val="00B341C1"/>
    <w:rsid w:val="00B35DC0"/>
    <w:rsid w:val="00B37168"/>
    <w:rsid w:val="00B37928"/>
    <w:rsid w:val="00B40565"/>
    <w:rsid w:val="00B46D5D"/>
    <w:rsid w:val="00B50B0F"/>
    <w:rsid w:val="00B5161C"/>
    <w:rsid w:val="00B5491C"/>
    <w:rsid w:val="00B54B44"/>
    <w:rsid w:val="00B66477"/>
    <w:rsid w:val="00B71B47"/>
    <w:rsid w:val="00B77B58"/>
    <w:rsid w:val="00B813B8"/>
    <w:rsid w:val="00B835AC"/>
    <w:rsid w:val="00B873CB"/>
    <w:rsid w:val="00B87984"/>
    <w:rsid w:val="00B91AB6"/>
    <w:rsid w:val="00BA0FA9"/>
    <w:rsid w:val="00BA5C54"/>
    <w:rsid w:val="00BA66A6"/>
    <w:rsid w:val="00BB341D"/>
    <w:rsid w:val="00BB5C95"/>
    <w:rsid w:val="00BB6192"/>
    <w:rsid w:val="00BB7435"/>
    <w:rsid w:val="00BC0E59"/>
    <w:rsid w:val="00BC2192"/>
    <w:rsid w:val="00BC73ED"/>
    <w:rsid w:val="00BC77B4"/>
    <w:rsid w:val="00BD2F5F"/>
    <w:rsid w:val="00BD376B"/>
    <w:rsid w:val="00BD7439"/>
    <w:rsid w:val="00BF705B"/>
    <w:rsid w:val="00C025FF"/>
    <w:rsid w:val="00C11F2E"/>
    <w:rsid w:val="00C124D6"/>
    <w:rsid w:val="00C13B6E"/>
    <w:rsid w:val="00C15BDD"/>
    <w:rsid w:val="00C162DF"/>
    <w:rsid w:val="00C31020"/>
    <w:rsid w:val="00C33680"/>
    <w:rsid w:val="00C35D2E"/>
    <w:rsid w:val="00C37628"/>
    <w:rsid w:val="00C37FB2"/>
    <w:rsid w:val="00C40201"/>
    <w:rsid w:val="00C432AE"/>
    <w:rsid w:val="00C439B7"/>
    <w:rsid w:val="00C46E76"/>
    <w:rsid w:val="00C50994"/>
    <w:rsid w:val="00C5135D"/>
    <w:rsid w:val="00C550A4"/>
    <w:rsid w:val="00C57058"/>
    <w:rsid w:val="00C577C4"/>
    <w:rsid w:val="00C57B97"/>
    <w:rsid w:val="00C60844"/>
    <w:rsid w:val="00C60C88"/>
    <w:rsid w:val="00C7087B"/>
    <w:rsid w:val="00C71ADF"/>
    <w:rsid w:val="00C76073"/>
    <w:rsid w:val="00C83920"/>
    <w:rsid w:val="00C9477F"/>
    <w:rsid w:val="00C9514E"/>
    <w:rsid w:val="00C96C75"/>
    <w:rsid w:val="00CB2429"/>
    <w:rsid w:val="00CB5832"/>
    <w:rsid w:val="00CC7E2F"/>
    <w:rsid w:val="00CD4281"/>
    <w:rsid w:val="00CD4AE7"/>
    <w:rsid w:val="00CD4CFB"/>
    <w:rsid w:val="00CE560F"/>
    <w:rsid w:val="00CF2147"/>
    <w:rsid w:val="00CF2713"/>
    <w:rsid w:val="00D02527"/>
    <w:rsid w:val="00D03ABA"/>
    <w:rsid w:val="00D102F5"/>
    <w:rsid w:val="00D12049"/>
    <w:rsid w:val="00D238F8"/>
    <w:rsid w:val="00D27A88"/>
    <w:rsid w:val="00D3260F"/>
    <w:rsid w:val="00D32D02"/>
    <w:rsid w:val="00D37341"/>
    <w:rsid w:val="00D4608C"/>
    <w:rsid w:val="00D50BDD"/>
    <w:rsid w:val="00D511D2"/>
    <w:rsid w:val="00D52A15"/>
    <w:rsid w:val="00D533EC"/>
    <w:rsid w:val="00D55967"/>
    <w:rsid w:val="00D57591"/>
    <w:rsid w:val="00D61C35"/>
    <w:rsid w:val="00D66819"/>
    <w:rsid w:val="00D766D1"/>
    <w:rsid w:val="00D831AE"/>
    <w:rsid w:val="00DA1C33"/>
    <w:rsid w:val="00DA4746"/>
    <w:rsid w:val="00DA5B6E"/>
    <w:rsid w:val="00DA7D1D"/>
    <w:rsid w:val="00DB0547"/>
    <w:rsid w:val="00DB2839"/>
    <w:rsid w:val="00DD3C76"/>
    <w:rsid w:val="00DD766D"/>
    <w:rsid w:val="00DE0915"/>
    <w:rsid w:val="00DE1AA1"/>
    <w:rsid w:val="00DE1FFF"/>
    <w:rsid w:val="00DE316F"/>
    <w:rsid w:val="00DE6B22"/>
    <w:rsid w:val="00DF2AB0"/>
    <w:rsid w:val="00DF579F"/>
    <w:rsid w:val="00DF7BE2"/>
    <w:rsid w:val="00E01B13"/>
    <w:rsid w:val="00E02E2E"/>
    <w:rsid w:val="00E038A1"/>
    <w:rsid w:val="00E10CE2"/>
    <w:rsid w:val="00E10E0A"/>
    <w:rsid w:val="00E12ACD"/>
    <w:rsid w:val="00E16C98"/>
    <w:rsid w:val="00E16F7A"/>
    <w:rsid w:val="00E21BA5"/>
    <w:rsid w:val="00E22AA4"/>
    <w:rsid w:val="00E24459"/>
    <w:rsid w:val="00E25DA3"/>
    <w:rsid w:val="00E30AD9"/>
    <w:rsid w:val="00E4134D"/>
    <w:rsid w:val="00E43B19"/>
    <w:rsid w:val="00E47A8F"/>
    <w:rsid w:val="00E50ED6"/>
    <w:rsid w:val="00E51667"/>
    <w:rsid w:val="00E52C33"/>
    <w:rsid w:val="00E60C7E"/>
    <w:rsid w:val="00E6243F"/>
    <w:rsid w:val="00E631B4"/>
    <w:rsid w:val="00E67570"/>
    <w:rsid w:val="00E74E88"/>
    <w:rsid w:val="00E762AF"/>
    <w:rsid w:val="00E7750C"/>
    <w:rsid w:val="00E77B0A"/>
    <w:rsid w:val="00E803F0"/>
    <w:rsid w:val="00E90E5C"/>
    <w:rsid w:val="00EA2DDA"/>
    <w:rsid w:val="00EB0A93"/>
    <w:rsid w:val="00EB34B1"/>
    <w:rsid w:val="00ED48C4"/>
    <w:rsid w:val="00EE030E"/>
    <w:rsid w:val="00EE1B12"/>
    <w:rsid w:val="00EF24CD"/>
    <w:rsid w:val="00EF2FAC"/>
    <w:rsid w:val="00EF78FD"/>
    <w:rsid w:val="00F07345"/>
    <w:rsid w:val="00F23D82"/>
    <w:rsid w:val="00F26F66"/>
    <w:rsid w:val="00F3082A"/>
    <w:rsid w:val="00F32A0C"/>
    <w:rsid w:val="00F36F2A"/>
    <w:rsid w:val="00F37591"/>
    <w:rsid w:val="00F43330"/>
    <w:rsid w:val="00F519AC"/>
    <w:rsid w:val="00F53701"/>
    <w:rsid w:val="00F56D18"/>
    <w:rsid w:val="00F57A7C"/>
    <w:rsid w:val="00F62BA9"/>
    <w:rsid w:val="00F64939"/>
    <w:rsid w:val="00F714E5"/>
    <w:rsid w:val="00F83034"/>
    <w:rsid w:val="00FA2BC9"/>
    <w:rsid w:val="00FA45A2"/>
    <w:rsid w:val="00FA6167"/>
    <w:rsid w:val="00FB0743"/>
    <w:rsid w:val="00FB13C9"/>
    <w:rsid w:val="00FB2494"/>
    <w:rsid w:val="00FB29B6"/>
    <w:rsid w:val="00FB326E"/>
    <w:rsid w:val="00FB6995"/>
    <w:rsid w:val="00FB7A9C"/>
    <w:rsid w:val="00FC20AE"/>
    <w:rsid w:val="00FC2FC6"/>
    <w:rsid w:val="00FC3D10"/>
    <w:rsid w:val="00FD68E5"/>
    <w:rsid w:val="00FE2818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E363FD6"/>
  <w15:docId w15:val="{9F5CCE8A-B1D0-4639-8282-5DD4D745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675A14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52C33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A3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A30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3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A309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414D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D414D"/>
    <w:rPr>
      <w:rFonts w:ascii="Calibri Light" w:eastAsia="新細明體" w:hAnsi="Calibri Light" w:cs="Times New Roman"/>
      <w:sz w:val="18"/>
      <w:szCs w:val="18"/>
    </w:rPr>
  </w:style>
  <w:style w:type="character" w:styleId="a9">
    <w:name w:val="Hyperlink"/>
    <w:unhideWhenUsed/>
    <w:rsid w:val="009D33E7"/>
    <w:rPr>
      <w:color w:val="0000FF"/>
      <w:u w:val="single"/>
    </w:rPr>
  </w:style>
  <w:style w:type="table" w:styleId="aa">
    <w:name w:val="Table Grid"/>
    <w:basedOn w:val="a1"/>
    <w:uiPriority w:val="39"/>
    <w:rsid w:val="00210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043C6E"/>
    <w:rPr>
      <w:b/>
      <w:bCs/>
    </w:rPr>
  </w:style>
  <w:style w:type="character" w:customStyle="1" w:styleId="10">
    <w:name w:val="標題 1 字元"/>
    <w:basedOn w:val="a0"/>
    <w:link w:val="1"/>
    <w:uiPriority w:val="9"/>
    <w:rsid w:val="00675A1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4852A-D914-4646-A7F8-106DD111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sandy lau</cp:lastModifiedBy>
  <cp:revision>288</cp:revision>
  <cp:lastPrinted>2021-10-16T13:30:00Z</cp:lastPrinted>
  <dcterms:created xsi:type="dcterms:W3CDTF">2020-03-13T07:53:00Z</dcterms:created>
  <dcterms:modified xsi:type="dcterms:W3CDTF">2021-11-22T06:25:00Z</dcterms:modified>
</cp:coreProperties>
</file>